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75" w:rsidRDefault="001875D6">
      <w:pPr>
        <w:spacing w:after="0" w:line="259" w:lineRule="auto"/>
        <w:ind w:left="0" w:right="7597" w:firstLine="0"/>
        <w:jc w:val="left"/>
      </w:pPr>
      <w:r>
        <w:rPr>
          <w:b/>
        </w:rPr>
        <w:t xml:space="preserve"> </w:t>
      </w:r>
    </w:p>
    <w:p w:rsidR="00153B75" w:rsidRDefault="001875D6">
      <w:pPr>
        <w:spacing w:after="17" w:line="259" w:lineRule="auto"/>
        <w:ind w:left="401" w:right="268" w:firstLine="0"/>
        <w:jc w:val="right"/>
      </w:pPr>
      <w:r>
        <w:rPr>
          <w:b/>
          <w:i/>
          <w:color w:val="0070C0"/>
        </w:rPr>
        <w:t xml:space="preserve"> </w:t>
      </w:r>
    </w:p>
    <w:p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4E2F9E" w:rsidRDefault="00F11FB6" w:rsidP="00FC2D4A">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FC2D4A" w:rsidRPr="00FC2D4A">
        <w:rPr>
          <w:rFonts w:asciiTheme="minorHAnsi" w:eastAsia="Calibri" w:hAnsiTheme="minorHAnsi" w:cstheme="minorHAnsi"/>
          <w:b/>
          <w:bCs/>
          <w:color w:val="auto"/>
          <w:sz w:val="22"/>
          <w:lang w:eastAsia="en-US" w:bidi="pl-PL"/>
        </w:rPr>
        <w:t>Przebudowa drogi gminnej Poniaty – Pełch Kolonia</w:t>
      </w:r>
      <w:r w:rsidRPr="00F23D8E">
        <w:rPr>
          <w:rFonts w:asciiTheme="minorHAnsi" w:eastAsia="Calibri" w:hAnsiTheme="minorHAnsi" w:cstheme="minorHAnsi"/>
          <w:b/>
          <w:bCs/>
          <w:color w:val="auto"/>
          <w:sz w:val="22"/>
        </w:rPr>
        <w:t>”</w:t>
      </w: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AB56EE">
        <w:rPr>
          <w:rFonts w:ascii="Calibri" w:eastAsia="Calibri" w:hAnsi="Calibri" w:cs="Times New Roman"/>
          <w:b/>
          <w:color w:val="auto"/>
          <w:sz w:val="22"/>
          <w:lang w:eastAsia="en-US"/>
        </w:rPr>
        <w:t>19</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340206">
        <w:rPr>
          <w:rFonts w:ascii="Calibri" w:eastAsia="Calibri" w:hAnsi="Calibri" w:cs="Times New Roman"/>
          <w:color w:val="auto"/>
          <w:sz w:val="22"/>
          <w:lang w:eastAsia="en-US"/>
        </w:rPr>
        <w:t xml:space="preserve">ZATWIERDZAM </w:t>
      </w:r>
      <w:r w:rsidR="001E32B2" w:rsidRPr="001E32B2">
        <w:rPr>
          <w:rFonts w:ascii="Calibri" w:eastAsia="Calibri" w:hAnsi="Calibri" w:cs="Times New Roman"/>
          <w:color w:val="auto"/>
          <w:sz w:val="22"/>
          <w:lang w:eastAsia="en-US"/>
        </w:rPr>
        <w:t>Wójt Gminy Perlejewo  – Jakub Krzysztof Wierzbicki</w:t>
      </w:r>
    </w:p>
    <w:p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567552">
        <w:rPr>
          <w:rFonts w:ascii="Calibri" w:eastAsia="Calibri" w:hAnsi="Calibri" w:cs="Times New Roman"/>
          <w:color w:val="auto"/>
          <w:sz w:val="22"/>
          <w:lang w:eastAsia="en-US"/>
        </w:rPr>
        <w:t>9 września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rPr>
        <w:t>ug@perlejewo.pl</w:t>
      </w:r>
    </w:p>
    <w:p w:rsidR="00A043B2" w:rsidRPr="00A043B2" w:rsidRDefault="00A043B2" w:rsidP="00A043B2">
      <w:pPr>
        <w:spacing w:after="14" w:line="267" w:lineRule="auto"/>
        <w:ind w:left="720" w:right="335" w:firstLine="0"/>
        <w:rPr>
          <w:rFonts w:asciiTheme="minorHAnsi" w:hAnsiTheme="minorHAnsi" w:cstheme="minorHAnsi"/>
          <w:sz w:val="22"/>
        </w:rPr>
      </w:pPr>
      <w:proofErr w:type="spellStart"/>
      <w:r w:rsidRPr="00A043B2">
        <w:rPr>
          <w:rFonts w:asciiTheme="minorHAnsi" w:hAnsiTheme="minorHAnsi" w:cstheme="minorHAnsi"/>
          <w:sz w:val="22"/>
        </w:rPr>
        <w:t>www</w:t>
      </w:r>
      <w:proofErr w:type="spellEnd"/>
      <w:r w:rsidRPr="00A043B2">
        <w:rPr>
          <w:rFonts w:asciiTheme="minorHAnsi" w:hAnsiTheme="minorHAnsi" w:cstheme="minorHAnsi"/>
          <w:sz w:val="22"/>
        </w:rPr>
        <w:t xml:space="preserve">: </w:t>
      </w:r>
      <w:r w:rsidR="004E2F9E" w:rsidRPr="004E2F9E">
        <w:rPr>
          <w:rStyle w:val="Hipercze"/>
          <w:rFonts w:ascii="Calibri" w:eastAsia="Calibri" w:hAnsi="Calibri" w:cs="Times New Roman"/>
          <w:b/>
          <w:color w:val="0563C1"/>
          <w:sz w:val="22"/>
          <w:lang/>
        </w:rPr>
        <w:t>https://www.perlejewo.pl/</w:t>
      </w:r>
    </w:p>
    <w:p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rsidR="00A043B2" w:rsidRPr="0035613E" w:rsidRDefault="00A043B2" w:rsidP="00BB3039">
      <w:pPr>
        <w:spacing w:after="14" w:line="267" w:lineRule="auto"/>
        <w:ind w:left="720" w:right="335" w:firstLine="0"/>
        <w:rPr>
          <w:rFonts w:asciiTheme="minorHAnsi" w:hAnsiTheme="minorHAnsi" w:cstheme="minorHAnsi"/>
          <w:sz w:val="22"/>
        </w:rPr>
      </w:pPr>
    </w:p>
    <w:p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w:t>
      </w:r>
      <w:proofErr w:type="spellStart"/>
      <w:r w:rsidR="00F97A2B" w:rsidRPr="00F97A2B">
        <w:rPr>
          <w:rFonts w:asciiTheme="minorHAnsi" w:hAnsiTheme="minorHAnsi" w:cstheme="minorHAnsi"/>
          <w:sz w:val="22"/>
        </w:rPr>
        <w:t>pkt</w:t>
      </w:r>
      <w:proofErr w:type="spellEnd"/>
      <w:r w:rsidR="00F97A2B" w:rsidRPr="00F97A2B">
        <w:rPr>
          <w:rFonts w:asciiTheme="minorHAnsi" w:hAnsiTheme="minorHAnsi" w:cstheme="minorHAnsi"/>
          <w:sz w:val="22"/>
        </w:rPr>
        <w:t xml:space="preserve"> 2.1.</w:t>
      </w:r>
    </w:p>
    <w:p w:rsidR="00153B75" w:rsidRDefault="001875D6">
      <w:pPr>
        <w:spacing w:after="30" w:line="259" w:lineRule="auto"/>
        <w:ind w:left="708" w:right="0" w:firstLine="0"/>
        <w:jc w:val="left"/>
      </w:pPr>
      <w:r>
        <w:rPr>
          <w:i/>
          <w:color w:val="2F5496"/>
        </w:rPr>
        <w:t xml:space="preserve"> </w:t>
      </w:r>
    </w:p>
    <w:p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AB56EE">
        <w:rPr>
          <w:rFonts w:asciiTheme="minorHAnsi" w:hAnsiTheme="minorHAnsi" w:cstheme="minorHAnsi"/>
          <w:b/>
          <w:bCs/>
          <w:color w:val="auto"/>
          <w:sz w:val="22"/>
        </w:rPr>
        <w:t>19</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rsidR="00153B75" w:rsidRDefault="001875D6">
      <w:pPr>
        <w:spacing w:after="29" w:line="259" w:lineRule="auto"/>
        <w:ind w:left="708" w:right="0" w:firstLine="0"/>
        <w:jc w:val="left"/>
      </w:pPr>
      <w:r>
        <w:t xml:space="preserve"> </w:t>
      </w:r>
    </w:p>
    <w:p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w:t>
      </w:r>
      <w:proofErr w:type="spellStart"/>
      <w:r w:rsidR="00F97A2B" w:rsidRPr="00EE37FF">
        <w:rPr>
          <w:rFonts w:asciiTheme="minorHAnsi" w:hAnsiTheme="minorHAnsi" w:cstheme="minorHAnsi"/>
          <w:sz w:val="22"/>
        </w:rPr>
        <w:t>pkt</w:t>
      </w:r>
      <w:proofErr w:type="spellEnd"/>
      <w:r w:rsidR="00F97A2B" w:rsidRPr="00EE37FF">
        <w:rPr>
          <w:rFonts w:asciiTheme="minorHAnsi" w:hAnsiTheme="minorHAnsi" w:cstheme="minorHAnsi"/>
          <w:sz w:val="22"/>
        </w:rPr>
        <w:t xml:space="preserve">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w:t>
      </w:r>
      <w:proofErr w:type="spellStart"/>
      <w:r w:rsidRPr="00083645">
        <w:rPr>
          <w:rFonts w:asciiTheme="minorHAnsi" w:hAnsiTheme="minorHAnsi" w:cstheme="minorHAnsi"/>
          <w:sz w:val="22"/>
        </w:rPr>
        <w:t>pkt</w:t>
      </w:r>
      <w:proofErr w:type="spellEnd"/>
      <w:r w:rsidRPr="00083645">
        <w:rPr>
          <w:rFonts w:asciiTheme="minorHAnsi" w:hAnsiTheme="minorHAnsi" w:cstheme="minorHAnsi"/>
          <w:sz w:val="22"/>
        </w:rPr>
        <w:t xml:space="preserve"> 21.1.1 niniejszej SWZ).</w:t>
      </w:r>
    </w:p>
    <w:p w:rsidR="00153B75" w:rsidRDefault="00153B75">
      <w:pPr>
        <w:spacing w:after="29" w:line="259" w:lineRule="auto"/>
        <w:ind w:left="0" w:right="0" w:firstLine="0"/>
        <w:jc w:val="left"/>
      </w:pPr>
    </w:p>
    <w:p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rsidR="000C4231" w:rsidRPr="000C4231" w:rsidRDefault="00360846" w:rsidP="00512A34">
      <w:pPr>
        <w:ind w:left="718" w:right="337"/>
        <w:rPr>
          <w:rFonts w:asciiTheme="minorHAnsi" w:hAnsiTheme="minorHAnsi" w:cstheme="minorHAnsi"/>
          <w:b/>
          <w:bCs/>
          <w:sz w:val="22"/>
        </w:rPr>
      </w:pPr>
      <w:r w:rsidRPr="000C4231">
        <w:rPr>
          <w:rFonts w:asciiTheme="minorHAnsi" w:hAnsiTheme="minorHAnsi" w:cstheme="minorHAnsi"/>
          <w:bCs/>
          <w:sz w:val="22"/>
        </w:rPr>
        <w:t xml:space="preserve">Zamówienie jest </w:t>
      </w:r>
      <w:r w:rsidR="00512A34" w:rsidRPr="000C4231">
        <w:rPr>
          <w:rFonts w:asciiTheme="minorHAnsi" w:hAnsiTheme="minorHAnsi" w:cstheme="minorHAnsi"/>
          <w:bCs/>
          <w:sz w:val="22"/>
        </w:rPr>
        <w:t xml:space="preserve">finansowane </w:t>
      </w:r>
      <w:r w:rsidRPr="000C4231">
        <w:rPr>
          <w:rFonts w:asciiTheme="minorHAnsi" w:hAnsiTheme="minorHAnsi" w:cstheme="minorHAnsi"/>
          <w:bCs/>
          <w:sz w:val="22"/>
        </w:rPr>
        <w:t>z</w:t>
      </w:r>
      <w:r w:rsidR="007D6D18" w:rsidRPr="000C4231">
        <w:rPr>
          <w:rFonts w:asciiTheme="minorHAnsi" w:hAnsiTheme="minorHAnsi" w:cstheme="minorHAnsi"/>
          <w:bCs/>
          <w:sz w:val="22"/>
        </w:rPr>
        <w:t>e</w:t>
      </w:r>
      <w:r w:rsidRPr="000C4231">
        <w:rPr>
          <w:rFonts w:asciiTheme="minorHAnsi" w:hAnsiTheme="minorHAnsi" w:cstheme="minorHAnsi"/>
          <w:bCs/>
          <w:sz w:val="22"/>
        </w:rPr>
        <w:t xml:space="preserve"> środków</w:t>
      </w:r>
      <w:r w:rsidR="000C4231" w:rsidRPr="000C4231">
        <w:rPr>
          <w:rFonts w:asciiTheme="minorHAnsi" w:hAnsiTheme="minorHAnsi" w:cstheme="minorHAnsi"/>
          <w:b/>
          <w:bCs/>
          <w:sz w:val="22"/>
        </w:rPr>
        <w:t xml:space="preserve"> </w:t>
      </w:r>
      <w:r w:rsidR="000C4231" w:rsidRPr="000C4231">
        <w:rPr>
          <w:rStyle w:val="Pogrubienie"/>
          <w:rFonts w:asciiTheme="minorHAnsi" w:hAnsiTheme="minorHAnsi"/>
          <w:b w:val="0"/>
          <w:sz w:val="22"/>
        </w:rPr>
        <w:t>dotacji celowych z budżetu Województwa Podlaskiego na budowę i modernizację dróg dojazdowych do gruntów rolnych.</w:t>
      </w:r>
    </w:p>
    <w:p w:rsidR="000C4231" w:rsidRDefault="000C4231" w:rsidP="00512A34">
      <w:pPr>
        <w:ind w:left="718" w:right="337"/>
        <w:rPr>
          <w:rFonts w:asciiTheme="minorHAnsi" w:hAnsiTheme="minorHAnsi" w:cstheme="minorHAnsi"/>
          <w:bCs/>
          <w:sz w:val="22"/>
          <w:highlight w:val="yellow"/>
        </w:rPr>
      </w:pPr>
    </w:p>
    <w:p w:rsidR="000C4231" w:rsidRDefault="000C4231" w:rsidP="00512A34">
      <w:pPr>
        <w:ind w:left="718" w:right="337"/>
        <w:rPr>
          <w:rFonts w:asciiTheme="minorHAnsi" w:hAnsiTheme="minorHAnsi" w:cstheme="minorHAnsi"/>
          <w:bCs/>
          <w:sz w:val="22"/>
          <w:highlight w:val="yellow"/>
        </w:rPr>
      </w:pPr>
    </w:p>
    <w:p w:rsidR="000C4231" w:rsidRDefault="000C4231" w:rsidP="00512A34">
      <w:pPr>
        <w:ind w:left="718" w:right="337"/>
        <w:rPr>
          <w:rFonts w:asciiTheme="minorHAnsi" w:hAnsiTheme="minorHAnsi" w:cstheme="minorHAnsi"/>
          <w:bCs/>
          <w:sz w:val="22"/>
          <w:highlight w:val="yellow"/>
        </w:rPr>
      </w:pPr>
    </w:p>
    <w:p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rsidR="00A30353" w:rsidRPr="00A30353"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t>Przedmiot zamówienia obejmuje</w:t>
      </w:r>
      <w:r w:rsidR="00001B8D" w:rsidRPr="00001B8D">
        <w:rPr>
          <w:rFonts w:asciiTheme="minorHAnsi" w:hAnsiTheme="minorHAnsi" w:cstheme="minorHAnsi"/>
          <w:sz w:val="22"/>
        </w:rPr>
        <w:t xml:space="preserve"> </w:t>
      </w:r>
      <w:r w:rsidR="00AB7050" w:rsidRPr="00AB7050">
        <w:rPr>
          <w:rFonts w:asciiTheme="minorHAnsi" w:hAnsiTheme="minorHAnsi" w:cstheme="minorHAnsi"/>
          <w:sz w:val="22"/>
        </w:rPr>
        <w:t xml:space="preserve">Przebudowę drogi gminnej </w:t>
      </w:r>
      <w:r w:rsidR="00AB7050" w:rsidRPr="00AB7050">
        <w:rPr>
          <w:rFonts w:asciiTheme="minorHAnsi" w:hAnsiTheme="minorHAnsi" w:cstheme="minorHAnsi"/>
          <w:sz w:val="22"/>
          <w:lang w:bidi="pl-PL"/>
        </w:rPr>
        <w:t>Poniaty – Pełch Kolonia</w:t>
      </w:r>
      <w:r w:rsidR="00AB7050" w:rsidRPr="00AB7050">
        <w:rPr>
          <w:rFonts w:asciiTheme="minorHAnsi" w:hAnsiTheme="minorHAnsi" w:cstheme="minorHAnsi"/>
          <w:sz w:val="22"/>
        </w:rPr>
        <w:t xml:space="preserve"> od km 0+000,00 do km 0+134,93</w:t>
      </w:r>
      <w:r w:rsidR="002119C8">
        <w:rPr>
          <w:rFonts w:asciiTheme="minorHAnsi" w:hAnsiTheme="minorHAnsi" w:cstheme="minorHAnsi"/>
          <w:sz w:val="22"/>
        </w:rPr>
        <w:t>.</w:t>
      </w:r>
    </w:p>
    <w:p w:rsidR="00EB7BCD" w:rsidRDefault="00EB7BCD" w:rsidP="00001B8D">
      <w:pPr>
        <w:ind w:left="720" w:right="337" w:firstLine="0"/>
        <w:rPr>
          <w:rFonts w:asciiTheme="minorHAnsi" w:hAnsiTheme="minorHAnsi" w:cstheme="minorHAnsi"/>
          <w:b/>
          <w:bCs/>
          <w:sz w:val="22"/>
        </w:rPr>
      </w:pPr>
    </w:p>
    <w:p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rsidR="00F304BA" w:rsidRDefault="00F304BA">
      <w:pPr>
        <w:ind w:left="716" w:right="337"/>
        <w:rPr>
          <w:rFonts w:asciiTheme="minorHAnsi" w:hAnsiTheme="minorHAnsi" w:cstheme="minorHAnsi"/>
          <w:sz w:val="22"/>
        </w:rPr>
      </w:pPr>
    </w:p>
    <w:p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rsidR="00D5492D" w:rsidRPr="00D5492D" w:rsidRDefault="00D5492D" w:rsidP="00D5492D">
      <w:pPr>
        <w:ind w:left="718" w:right="337"/>
        <w:rPr>
          <w:rFonts w:asciiTheme="minorHAnsi" w:hAnsiTheme="minorHAnsi" w:cstheme="minorHAnsi"/>
          <w:bCs/>
          <w:sz w:val="22"/>
        </w:rPr>
      </w:pPr>
      <w:r w:rsidRPr="00D5492D">
        <w:rPr>
          <w:rFonts w:asciiTheme="minorHAnsi" w:hAnsiTheme="minorHAnsi" w:cstheme="minorHAnsi"/>
          <w:bCs/>
          <w:sz w:val="22"/>
        </w:rPr>
        <w:t xml:space="preserve">45233120-6 </w:t>
      </w:r>
      <w:r w:rsidR="00C97F3D">
        <w:rPr>
          <w:rFonts w:asciiTheme="minorHAnsi" w:hAnsiTheme="minorHAnsi" w:cstheme="minorHAnsi"/>
          <w:bCs/>
          <w:sz w:val="22"/>
        </w:rPr>
        <w:t>-</w:t>
      </w:r>
      <w:r w:rsidRPr="00D5492D">
        <w:rPr>
          <w:rFonts w:asciiTheme="minorHAnsi" w:hAnsiTheme="minorHAnsi" w:cstheme="minorHAnsi"/>
          <w:bCs/>
          <w:sz w:val="22"/>
        </w:rPr>
        <w:t xml:space="preserve"> Roboty w zakresie budowy dróg</w:t>
      </w:r>
    </w:p>
    <w:p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rsidR="00946047"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45100000-8</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w:t>
      </w:r>
      <w:r w:rsidRPr="0030286B">
        <w:rPr>
          <w:rFonts w:asciiTheme="minorHAnsi" w:hAnsiTheme="minorHAnsi" w:cstheme="minorHAnsi"/>
          <w:sz w:val="22"/>
        </w:rPr>
        <w:t>Przygotowanie terenu pod budowę</w:t>
      </w:r>
    </w:p>
    <w:p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45233220-7</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Roboty w zakresie nawierzchni dróg</w:t>
      </w:r>
    </w:p>
    <w:p w:rsidR="00C97F3D" w:rsidRDefault="00C97F3D">
      <w:pPr>
        <w:ind w:left="718" w:right="337"/>
        <w:rPr>
          <w:rFonts w:asciiTheme="minorHAnsi" w:hAnsiTheme="minorHAnsi" w:cstheme="minorHAnsi"/>
          <w:sz w:val="22"/>
        </w:rPr>
      </w:pPr>
    </w:p>
    <w:p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rsidR="00153B75" w:rsidRDefault="001875D6">
      <w:pPr>
        <w:spacing w:after="30" w:line="259" w:lineRule="auto"/>
        <w:ind w:left="708" w:right="0" w:firstLine="0"/>
        <w:jc w:val="left"/>
      </w:pPr>
      <w:r>
        <w:t xml:space="preserve"> </w:t>
      </w:r>
    </w:p>
    <w:p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w:t>
      </w:r>
      <w:proofErr w:type="spellStart"/>
      <w:r w:rsidR="00A12F25">
        <w:rPr>
          <w:rFonts w:asciiTheme="minorHAnsi" w:hAnsiTheme="minorHAnsi" w:cstheme="minorHAnsi"/>
          <w:sz w:val="22"/>
        </w:rPr>
        <w:t>pkt</w:t>
      </w:r>
      <w:proofErr w:type="spellEnd"/>
      <w:r w:rsidR="00A12F25">
        <w:rPr>
          <w:rFonts w:asciiTheme="minorHAnsi" w:hAnsiTheme="minorHAnsi" w:cstheme="minorHAnsi"/>
          <w:sz w:val="22"/>
        </w:rPr>
        <w:t xml:space="preserve">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w:t>
      </w:r>
      <w:proofErr w:type="spellStart"/>
      <w:r w:rsidR="00A12F25">
        <w:rPr>
          <w:rFonts w:asciiTheme="minorHAnsi" w:hAnsiTheme="minorHAnsi" w:cstheme="minorHAnsi"/>
          <w:sz w:val="22"/>
        </w:rPr>
        <w:t>pkt</w:t>
      </w:r>
      <w:proofErr w:type="spellEnd"/>
      <w:r w:rsidR="00A12F25">
        <w:rPr>
          <w:rFonts w:asciiTheme="minorHAnsi" w:hAnsiTheme="minorHAnsi" w:cstheme="minorHAnsi"/>
          <w:sz w:val="22"/>
        </w:rPr>
        <w:t xml:space="preserve">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t>
      </w:r>
      <w:r w:rsidR="00486C25" w:rsidRPr="00486C25">
        <w:rPr>
          <w:rFonts w:asciiTheme="minorHAnsi" w:hAnsiTheme="minorHAnsi" w:cstheme="minorHAnsi"/>
          <w:sz w:val="22"/>
        </w:rPr>
        <w:lastRenderedPageBreak/>
        <w:t>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w:t>
      </w:r>
      <w:proofErr w:type="spellStart"/>
      <w:r w:rsidRPr="00DB7DF7">
        <w:rPr>
          <w:rFonts w:asciiTheme="minorHAnsi" w:hAnsiTheme="minorHAnsi" w:cstheme="minorHAnsi"/>
          <w:color w:val="auto"/>
          <w:sz w:val="22"/>
        </w:rPr>
        <w:t>Dz.U</w:t>
      </w:r>
      <w:proofErr w:type="spellEnd"/>
      <w:r w:rsidRPr="00DB7DF7">
        <w:rPr>
          <w:rFonts w:asciiTheme="minorHAnsi" w:hAnsiTheme="minorHAnsi" w:cstheme="minorHAnsi"/>
          <w:color w:val="auto"/>
          <w:sz w:val="22"/>
        </w:rPr>
        <w:t xml:space="preserve">. z 2020 r., poz. 1320 z </w:t>
      </w:r>
      <w:proofErr w:type="spellStart"/>
      <w:r w:rsidRPr="00DB7DF7">
        <w:rPr>
          <w:rFonts w:asciiTheme="minorHAnsi" w:hAnsiTheme="minorHAnsi" w:cstheme="minorHAnsi"/>
          <w:color w:val="auto"/>
          <w:sz w:val="22"/>
        </w:rPr>
        <w:t>późń.zm</w:t>
      </w:r>
      <w:proofErr w:type="spellEnd"/>
      <w:r w:rsidRPr="00DB7DF7">
        <w:rPr>
          <w:rFonts w:asciiTheme="minorHAnsi" w:hAnsiTheme="minorHAnsi" w:cstheme="minorHAnsi"/>
          <w:color w:val="auto"/>
          <w:sz w:val="22"/>
        </w:rPr>
        <w:t xml:space="preserve">.), osób wykonujących niezbędne czynności dla realizacji niniejszego przedmiotu zamówienia, które wskazano w </w:t>
      </w:r>
      <w:proofErr w:type="spellStart"/>
      <w:r w:rsidRPr="00DB7DF7">
        <w:rPr>
          <w:rFonts w:asciiTheme="minorHAnsi" w:hAnsiTheme="minorHAnsi" w:cstheme="minorHAnsi"/>
          <w:color w:val="auto"/>
          <w:sz w:val="22"/>
        </w:rPr>
        <w:t>pkt</w:t>
      </w:r>
      <w:proofErr w:type="spellEnd"/>
      <w:r w:rsidRPr="00DB7DF7">
        <w:rPr>
          <w:rFonts w:asciiTheme="minorHAnsi" w:hAnsiTheme="minorHAnsi" w:cstheme="minorHAnsi"/>
          <w:color w:val="auto"/>
          <w:sz w:val="22"/>
        </w:rPr>
        <w:t xml:space="preserve">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w:t>
      </w:r>
      <w:proofErr w:type="spellStart"/>
      <w:r w:rsidRPr="00DB7DF7">
        <w:rPr>
          <w:rFonts w:asciiTheme="minorHAnsi" w:hAnsiTheme="minorHAnsi" w:cstheme="minorHAnsi"/>
          <w:color w:val="auto"/>
          <w:sz w:val="22"/>
        </w:rPr>
        <w:t>późn.zm</w:t>
      </w:r>
      <w:proofErr w:type="spellEnd"/>
      <w:r w:rsidRPr="00DB7DF7">
        <w:rPr>
          <w:rFonts w:asciiTheme="minorHAnsi" w:hAnsiTheme="minorHAnsi" w:cstheme="minorHAnsi"/>
          <w:color w:val="auto"/>
          <w:sz w:val="22"/>
        </w:rPr>
        <w:t>.)</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w:t>
      </w:r>
      <w:proofErr w:type="spellStart"/>
      <w:r w:rsidRPr="00DB7DF7">
        <w:rPr>
          <w:rFonts w:asciiTheme="minorHAnsi" w:hAnsiTheme="minorHAnsi" w:cstheme="minorHAnsi"/>
          <w:color w:val="auto"/>
          <w:sz w:val="22"/>
        </w:rPr>
        <w:t>samozatrudnienie</w:t>
      </w:r>
      <w:proofErr w:type="spellEnd"/>
      <w:r w:rsidRPr="00DB7DF7">
        <w:rPr>
          <w:rFonts w:asciiTheme="minorHAnsi" w:hAnsiTheme="minorHAnsi" w:cstheme="minorHAnsi"/>
          <w:color w:val="auto"/>
          <w:sz w:val="22"/>
        </w:rPr>
        <w:t>).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rsidR="00153B75" w:rsidRPr="00FB08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w:t>
      </w:r>
      <w:proofErr w:type="spellStart"/>
      <w:r w:rsidRPr="00FB0875">
        <w:rPr>
          <w:rFonts w:asciiTheme="minorHAnsi" w:hAnsiTheme="minorHAnsi" w:cstheme="minorHAnsi"/>
          <w:sz w:val="22"/>
        </w:rPr>
        <w:t>pkt</w:t>
      </w:r>
      <w:proofErr w:type="spellEnd"/>
      <w:r w:rsidRPr="00FB0875">
        <w:rPr>
          <w:rFonts w:asciiTheme="minorHAnsi" w:hAnsiTheme="minorHAnsi" w:cstheme="minorHAnsi"/>
          <w:sz w:val="22"/>
        </w:rPr>
        <w:t xml:space="preserve">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rsidR="00153B75" w:rsidRDefault="001875D6">
      <w:pPr>
        <w:spacing w:after="29" w:line="259" w:lineRule="auto"/>
        <w:ind w:left="0" w:right="0" w:firstLine="0"/>
        <w:jc w:val="left"/>
      </w:pPr>
      <w:r>
        <w:lastRenderedPageBreak/>
        <w:t xml:space="preserve"> </w:t>
      </w:r>
    </w:p>
    <w:p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5209F7">
        <w:rPr>
          <w:rFonts w:asciiTheme="minorHAnsi" w:hAnsiTheme="minorHAnsi" w:cstheme="minorHAnsi"/>
          <w:b/>
          <w:bCs/>
          <w:color w:val="auto"/>
          <w:sz w:val="22"/>
        </w:rPr>
        <w:t>40</w:t>
      </w:r>
      <w:r w:rsidR="00BA5802">
        <w:rPr>
          <w:rFonts w:asciiTheme="minorHAnsi" w:hAnsiTheme="minorHAnsi" w:cstheme="minorHAnsi"/>
          <w:b/>
          <w:bCs/>
          <w:color w:val="auto"/>
          <w:sz w:val="22"/>
        </w:rPr>
        <w:t xml:space="preserve"> dni od daty zawarcia umowy (nie później niż do </w:t>
      </w:r>
      <w:r w:rsidR="00EB0E4D">
        <w:rPr>
          <w:rFonts w:asciiTheme="minorHAnsi" w:hAnsiTheme="minorHAnsi" w:cstheme="minorHAnsi"/>
          <w:b/>
          <w:bCs/>
          <w:color w:val="auto"/>
          <w:sz w:val="22"/>
        </w:rPr>
        <w:t>18.11</w:t>
      </w:r>
      <w:r w:rsidR="00BA5802">
        <w:rPr>
          <w:rFonts w:asciiTheme="minorHAnsi" w:hAnsiTheme="minorHAnsi" w:cstheme="minorHAnsi"/>
          <w:b/>
          <w:bCs/>
          <w:color w:val="auto"/>
          <w:sz w:val="22"/>
        </w:rPr>
        <w:t>.2022 r.).</w:t>
      </w:r>
    </w:p>
    <w:p w:rsidR="00153B75" w:rsidRDefault="001875D6">
      <w:pPr>
        <w:spacing w:after="27" w:line="259" w:lineRule="auto"/>
        <w:ind w:left="708" w:right="0" w:firstLine="0"/>
        <w:jc w:val="left"/>
      </w:pPr>
      <w:r>
        <w:rPr>
          <w:i/>
          <w:color w:val="231F20"/>
        </w:rPr>
        <w:t xml:space="preserve"> </w:t>
      </w:r>
      <w:r>
        <w:t xml:space="preserve"> </w:t>
      </w:r>
    </w:p>
    <w:p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rsidR="00517E86" w:rsidRPr="005E4487" w:rsidRDefault="00517E86" w:rsidP="00517E86">
      <w:pPr>
        <w:pStyle w:val="Akapitzlist"/>
        <w:numPr>
          <w:ilvl w:val="0"/>
          <w:numId w:val="31"/>
        </w:numPr>
        <w:spacing w:after="128"/>
        <w:ind w:right="337"/>
        <w:rPr>
          <w:rFonts w:asciiTheme="minorHAnsi" w:hAnsiTheme="minorHAnsi" w:cstheme="minorHAnsi"/>
          <w:bCs/>
          <w:sz w:val="22"/>
        </w:rPr>
      </w:pPr>
      <w:bookmarkStart w:id="2" w:name="_Hlk95646650"/>
      <w:r w:rsidRPr="005E4487">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5E4487">
        <w:rPr>
          <w:rFonts w:asciiTheme="minorHAnsi" w:hAnsiTheme="minorHAnsi" w:cstheme="minorHAnsi"/>
          <w:bCs/>
          <w:sz w:val="22"/>
        </w:rPr>
        <w:t>t.j</w:t>
      </w:r>
      <w:proofErr w:type="spellEnd"/>
      <w:r w:rsidRPr="005E4487">
        <w:rPr>
          <w:rFonts w:asciiTheme="minorHAnsi" w:hAnsiTheme="minorHAnsi" w:cstheme="minorHAnsi"/>
          <w:bCs/>
          <w:sz w:val="22"/>
        </w:rPr>
        <w:t xml:space="preserve">. </w:t>
      </w:r>
      <w:proofErr w:type="spellStart"/>
      <w:r w:rsidRPr="005E4487">
        <w:rPr>
          <w:rFonts w:asciiTheme="minorHAnsi" w:hAnsiTheme="minorHAnsi" w:cstheme="minorHAnsi"/>
          <w:bCs/>
          <w:sz w:val="22"/>
        </w:rPr>
        <w:t>Dz.U</w:t>
      </w:r>
      <w:proofErr w:type="spellEnd"/>
      <w:r w:rsidRPr="005E4487">
        <w:rPr>
          <w:rFonts w:asciiTheme="minorHAnsi" w:hAnsiTheme="minorHAnsi" w:cstheme="minorHAnsi"/>
          <w:bCs/>
          <w:sz w:val="22"/>
        </w:rPr>
        <w:t>. z 2021 r. poz. 2351 ze zm.), w specjalności drogowej lub odpowiadające im ważne uprawnienia budowlane</w:t>
      </w:r>
      <w:bookmarkEnd w:id="2"/>
      <w:r w:rsidRPr="005E4487">
        <w:rPr>
          <w:rFonts w:asciiTheme="minorHAnsi" w:hAnsiTheme="minorHAnsi" w:cstheme="minorHAnsi"/>
          <w:bCs/>
          <w:sz w:val="22"/>
        </w:rPr>
        <w:t>,</w:t>
      </w:r>
    </w:p>
    <w:p w:rsidR="00B67986" w:rsidRPr="00B67986" w:rsidRDefault="00517E86" w:rsidP="00517E86">
      <w:pPr>
        <w:spacing w:after="128"/>
        <w:ind w:left="993" w:right="337" w:firstLine="0"/>
        <w:rPr>
          <w:rFonts w:asciiTheme="minorHAnsi" w:hAnsiTheme="minorHAnsi" w:cstheme="minorHAnsi"/>
          <w:b/>
          <w:bCs/>
          <w:sz w:val="22"/>
        </w:rPr>
      </w:pPr>
      <w:bookmarkStart w:id="3"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3"/>
    </w:p>
    <w:p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w:t>
      </w:r>
      <w:proofErr w:type="spellStart"/>
      <w:r>
        <w:rPr>
          <w:rFonts w:asciiTheme="minorHAnsi" w:hAnsiTheme="minorHAnsi" w:cstheme="minorHAnsi"/>
          <w:sz w:val="22"/>
        </w:rPr>
        <w:t>pkt</w:t>
      </w:r>
      <w:proofErr w:type="spellEnd"/>
      <w:r>
        <w:rPr>
          <w:rFonts w:asciiTheme="minorHAnsi" w:hAnsiTheme="minorHAnsi" w:cstheme="minorHAnsi"/>
          <w:sz w:val="22"/>
        </w:rPr>
        <w:t xml:space="preserve"> 1</w:t>
      </w:r>
      <w:r w:rsidR="009D184D">
        <w:rPr>
          <w:rFonts w:asciiTheme="minorHAnsi" w:hAnsiTheme="minorHAnsi" w:cstheme="minorHAnsi"/>
          <w:sz w:val="22"/>
        </w:rPr>
        <w:t>-10 ustawy.</w:t>
      </w:r>
    </w:p>
    <w:p w:rsidR="008D2892" w:rsidRPr="00662AA6" w:rsidRDefault="008D2892" w:rsidP="00DB447B">
      <w:pPr>
        <w:numPr>
          <w:ilvl w:val="1"/>
          <w:numId w:val="1"/>
        </w:numPr>
        <w:spacing w:after="33" w:line="240" w:lineRule="auto"/>
        <w:ind w:right="337" w:hanging="852"/>
        <w:rPr>
          <w:rFonts w:asciiTheme="minorHAnsi" w:hAnsiTheme="minorHAnsi" w:cstheme="minorHAnsi"/>
          <w:sz w:val="22"/>
        </w:rPr>
      </w:pPr>
      <w:r w:rsidRPr="008D2892">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rsidR="00153B75" w:rsidRDefault="001875D6">
      <w:pPr>
        <w:spacing w:after="27" w:line="259" w:lineRule="auto"/>
        <w:ind w:left="708" w:right="0" w:firstLine="0"/>
        <w:jc w:val="left"/>
      </w:pPr>
      <w:r>
        <w:t xml:space="preserve"> </w:t>
      </w:r>
    </w:p>
    <w:p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w:t>
      </w:r>
      <w:r w:rsidR="00DE1D66" w:rsidRPr="005E4487">
        <w:rPr>
          <w:rFonts w:asciiTheme="minorHAnsi" w:hAnsiTheme="minorHAnsi" w:cstheme="minorHAnsi"/>
          <w:sz w:val="22"/>
        </w:rPr>
        <w:t xml:space="preserve">postępowaniu </w:t>
      </w:r>
      <w:r w:rsidRPr="005E4487">
        <w:rPr>
          <w:rFonts w:asciiTheme="minorHAnsi" w:hAnsiTheme="minorHAnsi" w:cstheme="minorHAnsi"/>
          <w:b/>
          <w:sz w:val="22"/>
        </w:rPr>
        <w:t>będzie żądał</w:t>
      </w:r>
      <w:r w:rsidRPr="005E4487">
        <w:rPr>
          <w:rFonts w:asciiTheme="minorHAnsi" w:hAnsiTheme="minorHAnsi" w:cstheme="minorHAnsi"/>
          <w:sz w:val="22"/>
        </w:rPr>
        <w:t xml:space="preserve"> </w:t>
      </w:r>
      <w:r w:rsidR="00DE1D66" w:rsidRPr="005E4487">
        <w:rPr>
          <w:rFonts w:asciiTheme="minorHAnsi" w:hAnsiTheme="minorHAnsi" w:cstheme="minorHAnsi"/>
          <w:sz w:val="22"/>
        </w:rPr>
        <w:t>przedłożenia</w:t>
      </w:r>
      <w:r w:rsidR="00DE1D66" w:rsidRPr="00DE1D66">
        <w:rPr>
          <w:rFonts w:asciiTheme="minorHAnsi" w:hAnsiTheme="minorHAnsi" w:cstheme="minorHAnsi"/>
          <w:sz w:val="22"/>
        </w:rPr>
        <w:t xml:space="preserve">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lastRenderedPageBreak/>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Oświadczenie, o którym mowa w </w:t>
      </w:r>
      <w:proofErr w:type="spellStart"/>
      <w:r w:rsidRPr="00DE1D66">
        <w:rPr>
          <w:rFonts w:asciiTheme="minorHAnsi" w:hAnsiTheme="minorHAnsi" w:cstheme="minorHAnsi"/>
          <w:sz w:val="22"/>
        </w:rPr>
        <w:t>pkt</w:t>
      </w:r>
      <w:proofErr w:type="spellEnd"/>
      <w:r w:rsidRPr="00DE1D66">
        <w:rPr>
          <w:rFonts w:asciiTheme="minorHAnsi" w:hAnsiTheme="minorHAnsi" w:cstheme="minorHAnsi"/>
          <w:sz w:val="22"/>
        </w:rPr>
        <w:t xml:space="preserve">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rsidR="006A221F" w:rsidRPr="005E4487" w:rsidRDefault="006A221F" w:rsidP="006A221F">
      <w:pPr>
        <w:pStyle w:val="Akapitzlist"/>
        <w:numPr>
          <w:ilvl w:val="0"/>
          <w:numId w:val="32"/>
        </w:numPr>
        <w:ind w:right="337"/>
        <w:rPr>
          <w:rFonts w:asciiTheme="minorHAnsi" w:hAnsiTheme="minorHAnsi" w:cstheme="minorHAnsi"/>
          <w:sz w:val="22"/>
        </w:rPr>
      </w:pPr>
      <w:r w:rsidRPr="005E4487">
        <w:rPr>
          <w:rFonts w:asciiTheme="minorHAnsi" w:hAnsiTheme="minorHAnsi" w:cstheme="minorHAnsi"/>
          <w:sz w:val="22"/>
        </w:rPr>
        <w:t>oświadczenie o aktualności informacji zawartych w oświadczeniu, o którym mowa w art. 125 ust. 1 ustawy (</w:t>
      </w:r>
      <w:r w:rsidRPr="005E4487">
        <w:rPr>
          <w:rFonts w:asciiTheme="minorHAnsi" w:hAnsiTheme="minorHAnsi" w:cstheme="minorHAnsi"/>
          <w:b/>
          <w:bCs/>
          <w:sz w:val="22"/>
        </w:rPr>
        <w:t>Wzór – Załącznik nr 5 do SWZ</w:t>
      </w:r>
      <w:r w:rsidRPr="005E4487">
        <w:rPr>
          <w:rFonts w:asciiTheme="minorHAnsi" w:hAnsiTheme="minorHAnsi" w:cstheme="minorHAnsi"/>
          <w:sz w:val="22"/>
        </w:rPr>
        <w:t>).</w:t>
      </w:r>
    </w:p>
    <w:p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rsidR="006A221F" w:rsidRPr="005E4487" w:rsidRDefault="00EA7D00" w:rsidP="006A221F">
      <w:pPr>
        <w:pStyle w:val="Akapitzlist"/>
        <w:numPr>
          <w:ilvl w:val="0"/>
          <w:numId w:val="33"/>
        </w:numPr>
        <w:ind w:right="337"/>
        <w:rPr>
          <w:rFonts w:asciiTheme="minorHAnsi" w:hAnsiTheme="minorHAnsi" w:cstheme="minorHAnsi"/>
          <w:sz w:val="22"/>
        </w:rPr>
      </w:pPr>
      <w:r w:rsidRPr="005E4487">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5E4487">
        <w:rPr>
          <w:rFonts w:asciiTheme="minorHAnsi" w:hAnsiTheme="minorHAnsi" w:cstheme="minorHAnsi"/>
          <w:b/>
          <w:bCs/>
          <w:sz w:val="22"/>
        </w:rPr>
        <w:t xml:space="preserve">Wzór – Załącznik nr </w:t>
      </w:r>
      <w:r w:rsidR="005E4487" w:rsidRPr="005E4487">
        <w:rPr>
          <w:rFonts w:asciiTheme="minorHAnsi" w:hAnsiTheme="minorHAnsi" w:cstheme="minorHAnsi"/>
          <w:b/>
          <w:bCs/>
          <w:sz w:val="22"/>
        </w:rPr>
        <w:t>6</w:t>
      </w:r>
      <w:r w:rsidRPr="005E4487">
        <w:rPr>
          <w:rFonts w:asciiTheme="minorHAnsi" w:hAnsiTheme="minorHAnsi" w:cstheme="minorHAnsi"/>
          <w:b/>
          <w:bCs/>
          <w:sz w:val="22"/>
        </w:rPr>
        <w:t xml:space="preserve"> do SWZ</w:t>
      </w:r>
      <w:r w:rsidRPr="005E4487">
        <w:rPr>
          <w:rFonts w:asciiTheme="minorHAnsi" w:hAnsiTheme="minorHAnsi" w:cstheme="minorHAnsi"/>
          <w:sz w:val="22"/>
        </w:rPr>
        <w:t>);</w:t>
      </w:r>
    </w:p>
    <w:p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t>
      </w:r>
      <w:proofErr w:type="spellStart"/>
      <w:r w:rsidRPr="007F319B">
        <w:rPr>
          <w:rFonts w:asciiTheme="minorHAnsi" w:hAnsiTheme="minorHAnsi" w:cstheme="minorHAnsi"/>
          <w:sz w:val="22"/>
        </w:rPr>
        <w:t>wg</w:t>
      </w:r>
      <w:proofErr w:type="spellEnd"/>
      <w:r w:rsidRPr="007F319B">
        <w:rPr>
          <w:rFonts w:asciiTheme="minorHAnsi" w:hAnsiTheme="minorHAnsi" w:cstheme="minorHAnsi"/>
          <w:sz w:val="22"/>
        </w:rPr>
        <w:t xml:space="preserve">.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rsidR="00153B75" w:rsidRDefault="001875D6">
      <w:pPr>
        <w:spacing w:after="47" w:line="259" w:lineRule="auto"/>
        <w:ind w:left="720" w:right="0" w:firstLine="0"/>
        <w:jc w:val="left"/>
      </w:pPr>
      <w:r>
        <w:t xml:space="preserve"> </w:t>
      </w:r>
    </w:p>
    <w:p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5E4487">
        <w:rPr>
          <w:rFonts w:asciiTheme="minorHAnsi" w:hAnsiTheme="minorHAnsi" w:cstheme="minorHAnsi"/>
          <w:sz w:val="22"/>
        </w:rPr>
        <w:t>(</w:t>
      </w:r>
      <w:r w:rsidR="00015384" w:rsidRPr="005E4487">
        <w:rPr>
          <w:rFonts w:asciiTheme="minorHAnsi" w:hAnsiTheme="minorHAnsi" w:cstheme="minorHAnsi"/>
          <w:b/>
          <w:bCs/>
          <w:sz w:val="22"/>
        </w:rPr>
        <w:t xml:space="preserve">Wzór – Załącznik nr </w:t>
      </w:r>
      <w:r w:rsidR="005E4487" w:rsidRPr="005E4487">
        <w:rPr>
          <w:rFonts w:asciiTheme="minorHAnsi" w:hAnsiTheme="minorHAnsi" w:cstheme="minorHAnsi"/>
          <w:b/>
          <w:bCs/>
          <w:sz w:val="22"/>
        </w:rPr>
        <w:t>7</w:t>
      </w:r>
      <w:r w:rsidR="00015384" w:rsidRPr="005E4487">
        <w:rPr>
          <w:rFonts w:asciiTheme="minorHAnsi" w:hAnsiTheme="minorHAnsi" w:cstheme="minorHAnsi"/>
          <w:b/>
          <w:bCs/>
          <w:sz w:val="22"/>
        </w:rPr>
        <w:t xml:space="preserve"> do SWZ</w:t>
      </w:r>
      <w:r w:rsidR="00015384" w:rsidRPr="005E4487">
        <w:rPr>
          <w:rFonts w:asciiTheme="minorHAnsi" w:hAnsiTheme="minorHAnsi" w:cstheme="minorHAnsi"/>
          <w:sz w:val="22"/>
        </w:rPr>
        <w:t>)</w:t>
      </w:r>
      <w:r w:rsidRPr="005E4487">
        <w:rPr>
          <w:rFonts w:asciiTheme="minorHAnsi" w:hAnsiTheme="minorHAnsi" w:cstheme="minorHAnsi"/>
          <w:sz w:val="22"/>
        </w:rPr>
        <w:t>.</w:t>
      </w:r>
      <w:r w:rsidRPr="00D6516E">
        <w:rPr>
          <w:rFonts w:asciiTheme="minorHAnsi" w:hAnsiTheme="minorHAnsi" w:cstheme="minorHAnsi"/>
          <w:sz w:val="22"/>
        </w:rPr>
        <w:t xml:space="preserve">  </w:t>
      </w:r>
    </w:p>
    <w:p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lastRenderedPageBreak/>
        <w:t xml:space="preserve">Zobowiązanie podmiotu udostępniającego zasoby, o którym mowa w </w:t>
      </w:r>
      <w:proofErr w:type="spellStart"/>
      <w:r w:rsidRPr="00D6516E">
        <w:rPr>
          <w:rFonts w:asciiTheme="minorHAnsi" w:hAnsiTheme="minorHAnsi" w:cstheme="minorHAnsi"/>
          <w:sz w:val="22"/>
        </w:rPr>
        <w:t>pkt</w:t>
      </w:r>
      <w:proofErr w:type="spellEnd"/>
      <w:r w:rsidRPr="00D6516E">
        <w:rPr>
          <w:rFonts w:asciiTheme="minorHAnsi" w:hAnsiTheme="minorHAnsi" w:cstheme="minorHAnsi"/>
          <w:sz w:val="22"/>
        </w:rPr>
        <w:t xml:space="preserve"> 11.3, potwierdza, że stosunek łączący Wykonawcę z podmiotami udostępniającymi zasoby gwarantuje rzeczywisty dostęp do tych zasobów oraz określa w szczególności:  </w:t>
      </w:r>
    </w:p>
    <w:p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w:t>
      </w:r>
      <w:proofErr w:type="spellStart"/>
      <w:r w:rsidRPr="00525218">
        <w:rPr>
          <w:rFonts w:asciiTheme="minorHAnsi" w:hAnsiTheme="minorHAnsi" w:cstheme="minorHAnsi"/>
          <w:sz w:val="22"/>
        </w:rPr>
        <w:t>pkt</w:t>
      </w:r>
      <w:proofErr w:type="spellEnd"/>
      <w:r w:rsidRPr="00525218">
        <w:rPr>
          <w:rFonts w:asciiTheme="minorHAnsi" w:hAnsiTheme="minorHAnsi" w:cstheme="minorHAnsi"/>
          <w:sz w:val="22"/>
        </w:rPr>
        <w:t xml:space="preserve">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w:t>
      </w:r>
      <w:proofErr w:type="spellStart"/>
      <w:r w:rsidRPr="00525218">
        <w:rPr>
          <w:rFonts w:asciiTheme="minorHAnsi" w:hAnsiTheme="minorHAnsi" w:cstheme="minorHAnsi"/>
          <w:sz w:val="22"/>
        </w:rPr>
        <w:t>udostepniającego</w:t>
      </w:r>
      <w:proofErr w:type="spellEnd"/>
      <w:r w:rsidRPr="00525218">
        <w:rPr>
          <w:rFonts w:asciiTheme="minorHAnsi" w:hAnsiTheme="minorHAnsi" w:cstheme="minorHAnsi"/>
          <w:sz w:val="22"/>
        </w:rPr>
        <w:t xml:space="preserve"> zasoby, potwierdzające brak podstaw wykluczenia tego podmiotu oraz spełnianie warunków udziału w postępowaniu w zakresie, w jakim wykonawca powołuje się na jego zasoby.</w:t>
      </w:r>
    </w:p>
    <w:p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w:t>
      </w:r>
      <w:proofErr w:type="spellStart"/>
      <w:r w:rsidRPr="00F14706">
        <w:rPr>
          <w:rFonts w:asciiTheme="minorHAnsi" w:hAnsiTheme="minorHAnsi" w:cstheme="minorHAnsi"/>
          <w:sz w:val="22"/>
        </w:rPr>
        <w:t>pkt</w:t>
      </w:r>
      <w:proofErr w:type="spellEnd"/>
      <w:r w:rsidRPr="00F14706">
        <w:rPr>
          <w:rFonts w:asciiTheme="minorHAnsi" w:hAnsiTheme="minorHAnsi" w:cstheme="minorHAnsi"/>
          <w:sz w:val="22"/>
        </w:rPr>
        <w:t xml:space="preserve">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rsidR="00153B75" w:rsidRDefault="001875D6">
      <w:pPr>
        <w:spacing w:after="27" w:line="259" w:lineRule="auto"/>
        <w:ind w:left="0" w:right="0" w:firstLine="0"/>
        <w:jc w:val="left"/>
      </w:pPr>
      <w:r>
        <w:rPr>
          <w:i/>
          <w:color w:val="0070C0"/>
        </w:rPr>
        <w:t xml:space="preserve"> </w:t>
      </w:r>
    </w:p>
    <w:p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rsidR="00153B75" w:rsidRPr="00170C78" w:rsidRDefault="00153B75" w:rsidP="003041A1">
      <w:pPr>
        <w:ind w:left="1572" w:right="337" w:firstLine="0"/>
        <w:rPr>
          <w:rFonts w:asciiTheme="minorHAnsi" w:hAnsiTheme="minorHAnsi" w:cstheme="minorHAnsi"/>
          <w:sz w:val="22"/>
        </w:rPr>
      </w:pPr>
    </w:p>
    <w:p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w:t>
      </w:r>
      <w:proofErr w:type="spellStart"/>
      <w:r w:rsidRPr="00170C78">
        <w:rPr>
          <w:rFonts w:asciiTheme="minorHAnsi" w:hAnsiTheme="minorHAnsi" w:cstheme="minorHAnsi"/>
          <w:sz w:val="22"/>
        </w:rPr>
        <w:t>pkt</w:t>
      </w:r>
      <w:proofErr w:type="spellEnd"/>
      <w:r w:rsidRPr="00170C78">
        <w:rPr>
          <w:rFonts w:asciiTheme="minorHAnsi" w:hAnsiTheme="minorHAnsi" w:cstheme="minorHAnsi"/>
          <w:sz w:val="22"/>
        </w:rPr>
        <w:t xml:space="preserve">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w:t>
      </w:r>
      <w:proofErr w:type="spellStart"/>
      <w:r w:rsidRPr="00170C78">
        <w:rPr>
          <w:rFonts w:asciiTheme="minorHAnsi" w:hAnsiTheme="minorHAnsi" w:cstheme="minorHAnsi"/>
          <w:sz w:val="22"/>
        </w:rPr>
        <w:t>pkt</w:t>
      </w:r>
      <w:proofErr w:type="spellEnd"/>
      <w:r w:rsidRPr="00170C78">
        <w:rPr>
          <w:rFonts w:asciiTheme="minorHAnsi" w:hAnsiTheme="minorHAnsi" w:cstheme="minorHAnsi"/>
          <w:sz w:val="22"/>
        </w:rPr>
        <w:t xml:space="preserve">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w:t>
      </w:r>
      <w:proofErr w:type="spellStart"/>
      <w:r w:rsidRPr="00170C78">
        <w:rPr>
          <w:rFonts w:asciiTheme="minorHAnsi" w:hAnsiTheme="minorHAnsi" w:cstheme="minorHAnsi"/>
          <w:b/>
          <w:sz w:val="22"/>
        </w:rPr>
        <w:t>pkt</w:t>
      </w:r>
      <w:proofErr w:type="spellEnd"/>
      <w:r w:rsidRPr="00170C78">
        <w:rPr>
          <w:rFonts w:asciiTheme="minorHAnsi" w:hAnsiTheme="minorHAnsi" w:cstheme="minorHAnsi"/>
          <w:b/>
          <w:sz w:val="22"/>
        </w:rPr>
        <w:t xml:space="preserve">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w:t>
      </w:r>
      <w:r w:rsidRPr="00170C78">
        <w:rPr>
          <w:rFonts w:asciiTheme="minorHAnsi" w:hAnsiTheme="minorHAnsi" w:cstheme="minorHAnsi"/>
          <w:sz w:val="22"/>
        </w:rPr>
        <w:lastRenderedPageBreak/>
        <w:t xml:space="preserve">podstaw wykluczenia oraz spełnianie warunków udziału w postępowaniu w zakresie, w jakim każdy z wykonawców wykazuje spełnianie warunków udziału w postępowaniu.  </w:t>
      </w:r>
    </w:p>
    <w:p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rsidR="00153B75" w:rsidRPr="00340206" w:rsidRDefault="001875D6" w:rsidP="000A31E0">
      <w:pPr>
        <w:numPr>
          <w:ilvl w:val="4"/>
          <w:numId w:val="8"/>
        </w:numPr>
        <w:spacing w:after="36"/>
        <w:ind w:right="337" w:hanging="286"/>
        <w:rPr>
          <w:rFonts w:asciiTheme="minorHAnsi" w:hAnsiTheme="minorHAnsi" w:cstheme="minorHAnsi"/>
          <w:sz w:val="22"/>
        </w:rPr>
      </w:pPr>
      <w:r w:rsidRPr="005E4487">
        <w:rPr>
          <w:rFonts w:asciiTheme="minorHAnsi" w:hAnsiTheme="minorHAnsi" w:cstheme="minorHAnsi"/>
          <w:b/>
          <w:bCs/>
          <w:sz w:val="22"/>
        </w:rPr>
        <w:t xml:space="preserve">w </w:t>
      </w:r>
      <w:proofErr w:type="spellStart"/>
      <w:r w:rsidRPr="00340206">
        <w:rPr>
          <w:rFonts w:asciiTheme="minorHAnsi" w:hAnsiTheme="minorHAnsi" w:cstheme="minorHAnsi"/>
          <w:b/>
          <w:bCs/>
          <w:sz w:val="22"/>
        </w:rPr>
        <w:t>pkt</w:t>
      </w:r>
      <w:proofErr w:type="spellEnd"/>
      <w:r w:rsidRPr="00340206">
        <w:rPr>
          <w:rFonts w:asciiTheme="minorHAnsi" w:hAnsiTheme="minorHAnsi" w:cstheme="minorHAnsi"/>
          <w:b/>
          <w:bCs/>
          <w:sz w:val="22"/>
        </w:rPr>
        <w:t xml:space="preserve"> </w:t>
      </w:r>
      <w:r w:rsidR="005E4487" w:rsidRPr="00340206">
        <w:rPr>
          <w:rFonts w:asciiTheme="minorHAnsi" w:hAnsiTheme="minorHAnsi" w:cstheme="minorHAnsi"/>
          <w:b/>
          <w:bCs/>
          <w:sz w:val="22"/>
        </w:rPr>
        <w:t>------</w:t>
      </w:r>
      <w:r w:rsidRPr="00340206">
        <w:rPr>
          <w:rFonts w:asciiTheme="minorHAnsi" w:hAnsiTheme="minorHAnsi" w:cstheme="minorHAnsi"/>
          <w:sz w:val="22"/>
        </w:rPr>
        <w:t xml:space="preserve"> </w:t>
      </w:r>
      <w:r w:rsidR="00170C78" w:rsidRPr="00340206">
        <w:rPr>
          <w:rFonts w:asciiTheme="minorHAnsi" w:hAnsiTheme="minorHAnsi" w:cstheme="minorHAnsi"/>
          <w:sz w:val="22"/>
        </w:rPr>
        <w:t>SWZ</w:t>
      </w:r>
      <w:r w:rsidRPr="00340206">
        <w:rPr>
          <w:rFonts w:asciiTheme="minorHAnsi" w:hAnsiTheme="minorHAnsi" w:cstheme="minorHAnsi"/>
          <w:sz w:val="22"/>
        </w:rPr>
        <w:t xml:space="preserve"> wykazuje co najmniej jeden z wykonawców wspólnie ubiegających się o udzielenie zamówienia </w:t>
      </w:r>
    </w:p>
    <w:p w:rsidR="00153B75" w:rsidRPr="00193676" w:rsidRDefault="001875D6" w:rsidP="000A31E0">
      <w:pPr>
        <w:numPr>
          <w:ilvl w:val="4"/>
          <w:numId w:val="8"/>
        </w:numPr>
        <w:spacing w:after="34"/>
        <w:ind w:right="337" w:hanging="286"/>
        <w:rPr>
          <w:rFonts w:asciiTheme="minorHAnsi" w:hAnsiTheme="minorHAnsi" w:cstheme="minorHAnsi"/>
          <w:sz w:val="22"/>
        </w:rPr>
      </w:pPr>
      <w:r w:rsidRPr="00340206">
        <w:rPr>
          <w:rFonts w:asciiTheme="minorHAnsi" w:hAnsiTheme="minorHAnsi" w:cstheme="minorHAnsi"/>
          <w:b/>
          <w:bCs/>
          <w:sz w:val="22"/>
        </w:rPr>
        <w:t xml:space="preserve">w </w:t>
      </w:r>
      <w:proofErr w:type="spellStart"/>
      <w:r w:rsidRPr="00340206">
        <w:rPr>
          <w:rFonts w:asciiTheme="minorHAnsi" w:hAnsiTheme="minorHAnsi" w:cstheme="minorHAnsi"/>
          <w:b/>
          <w:bCs/>
          <w:sz w:val="22"/>
        </w:rPr>
        <w:t>pkt</w:t>
      </w:r>
      <w:proofErr w:type="spellEnd"/>
      <w:r w:rsidRPr="00340206">
        <w:rPr>
          <w:rFonts w:asciiTheme="minorHAnsi" w:hAnsiTheme="minorHAnsi" w:cstheme="minorHAnsi"/>
          <w:b/>
          <w:bCs/>
          <w:sz w:val="22"/>
        </w:rPr>
        <w:t xml:space="preserve"> </w:t>
      </w:r>
      <w:r w:rsidR="005E4487" w:rsidRPr="00340206">
        <w:rPr>
          <w:rFonts w:asciiTheme="minorHAnsi" w:hAnsiTheme="minorHAnsi" w:cstheme="minorHAnsi"/>
          <w:b/>
          <w:bCs/>
          <w:sz w:val="22"/>
        </w:rPr>
        <w:t>------</w:t>
      </w:r>
      <w:r w:rsidRPr="00340206">
        <w:rPr>
          <w:rFonts w:asciiTheme="minorHAnsi" w:hAnsiTheme="minorHAnsi" w:cstheme="minorHAnsi"/>
          <w:sz w:val="22"/>
        </w:rPr>
        <w:t xml:space="preserve"> </w:t>
      </w:r>
      <w:r w:rsidR="00193676" w:rsidRPr="00340206">
        <w:rPr>
          <w:rFonts w:asciiTheme="minorHAnsi" w:hAnsiTheme="minorHAnsi" w:cstheme="minorHAnsi"/>
          <w:sz w:val="22"/>
        </w:rPr>
        <w:t>SWZ</w:t>
      </w:r>
      <w:r w:rsidRPr="00340206">
        <w:rPr>
          <w:rFonts w:asciiTheme="minorHAnsi" w:hAnsiTheme="minorHAnsi" w:cstheme="minorHAnsi"/>
          <w:sz w:val="22"/>
        </w:rPr>
        <w:t xml:space="preserve"> w</w:t>
      </w:r>
      <w:r w:rsidRPr="00193676">
        <w:rPr>
          <w:rFonts w:asciiTheme="minorHAnsi" w:hAnsiTheme="minorHAnsi" w:cstheme="minorHAnsi"/>
          <w:sz w:val="22"/>
        </w:rPr>
        <w:t xml:space="preserve">ykonawcy wykazują poprzez poleganie na zdolnościach tych z wykonawców, którzy wykonają roboty budowlane lub usługi, do realizacji których te zdolności są wymagane. </w:t>
      </w:r>
    </w:p>
    <w:p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w:t>
      </w:r>
      <w:proofErr w:type="spellStart"/>
      <w:r w:rsidRPr="00193676">
        <w:rPr>
          <w:rFonts w:asciiTheme="minorHAnsi" w:hAnsiTheme="minorHAnsi" w:cstheme="minorHAnsi"/>
          <w:sz w:val="22"/>
        </w:rPr>
        <w:t>pkt</w:t>
      </w:r>
      <w:proofErr w:type="spellEnd"/>
      <w:r w:rsidRPr="00193676">
        <w:rPr>
          <w:rFonts w:asciiTheme="minorHAnsi" w:hAnsiTheme="minorHAnsi" w:cstheme="minorHAnsi"/>
          <w:sz w:val="22"/>
        </w:rPr>
        <w:t xml:space="preserve">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 xml:space="preserve">podmiotowe środki dowodowe o których mowa w </w:t>
      </w:r>
      <w:proofErr w:type="spellStart"/>
      <w:r w:rsidRPr="003041A1">
        <w:rPr>
          <w:rFonts w:asciiTheme="minorHAnsi" w:hAnsiTheme="minorHAnsi" w:cstheme="minorHAnsi"/>
          <w:sz w:val="22"/>
        </w:rPr>
        <w:t>pkt</w:t>
      </w:r>
      <w:proofErr w:type="spellEnd"/>
      <w:r w:rsidRPr="003041A1">
        <w:rPr>
          <w:rFonts w:asciiTheme="minorHAnsi" w:hAnsiTheme="minorHAnsi" w:cstheme="minorHAnsi"/>
          <w:sz w:val="22"/>
        </w:rPr>
        <w:t xml:space="preserve">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w:t>
      </w:r>
      <w:proofErr w:type="spellStart"/>
      <w:r w:rsidRPr="003041A1">
        <w:rPr>
          <w:rFonts w:asciiTheme="minorHAnsi" w:hAnsiTheme="minorHAnsi" w:cstheme="minorHAnsi"/>
          <w:sz w:val="22"/>
        </w:rPr>
        <w:t>pkt</w:t>
      </w:r>
      <w:proofErr w:type="spellEnd"/>
      <w:r w:rsidRPr="003041A1">
        <w:rPr>
          <w:rFonts w:asciiTheme="minorHAnsi" w:hAnsiTheme="minorHAnsi" w:cstheme="minorHAnsi"/>
          <w:sz w:val="22"/>
        </w:rPr>
        <w:t xml:space="preserve">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rsidR="00153B75" w:rsidRDefault="001875D6" w:rsidP="000A31E0">
      <w:pPr>
        <w:numPr>
          <w:ilvl w:val="4"/>
          <w:numId w:val="12"/>
        </w:numPr>
        <w:ind w:right="337" w:hanging="280"/>
      </w:pPr>
      <w:r w:rsidRPr="003041A1">
        <w:rPr>
          <w:rFonts w:asciiTheme="minorHAnsi" w:hAnsiTheme="minorHAnsi" w:cstheme="minorHAnsi"/>
          <w:sz w:val="22"/>
        </w:rPr>
        <w:t xml:space="preserve">dokumenty i oświadczenia o których mowa w </w:t>
      </w:r>
      <w:proofErr w:type="spellStart"/>
      <w:r w:rsidRPr="003041A1">
        <w:rPr>
          <w:rFonts w:asciiTheme="minorHAnsi" w:hAnsiTheme="minorHAnsi" w:cstheme="minorHAnsi"/>
          <w:sz w:val="22"/>
        </w:rPr>
        <w:t>pkt</w:t>
      </w:r>
      <w:proofErr w:type="spellEnd"/>
      <w:r w:rsidRPr="003041A1">
        <w:rPr>
          <w:rFonts w:asciiTheme="minorHAnsi" w:hAnsiTheme="minorHAnsi" w:cstheme="minorHAnsi"/>
          <w:sz w:val="22"/>
        </w:rPr>
        <w:t xml:space="preserve">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rsidR="00153B75" w:rsidRDefault="001875D6">
      <w:pPr>
        <w:spacing w:after="17" w:line="259" w:lineRule="auto"/>
        <w:ind w:left="708" w:right="0" w:firstLine="0"/>
        <w:jc w:val="left"/>
      </w:pPr>
      <w:r>
        <w:rPr>
          <w:i/>
        </w:rPr>
        <w:t xml:space="preserve"> </w:t>
      </w:r>
    </w:p>
    <w:p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rsidR="00153B75" w:rsidRDefault="00153B75">
      <w:pPr>
        <w:spacing w:after="27" w:line="259" w:lineRule="auto"/>
        <w:ind w:left="0" w:right="0" w:firstLine="0"/>
        <w:jc w:val="left"/>
      </w:pPr>
    </w:p>
    <w:p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Przedłużenie terminu składania ofert nie wpływa na bieg terminu składania wniosku, o którym mowa w </w:t>
      </w:r>
      <w:proofErr w:type="spellStart"/>
      <w:r w:rsidRPr="00847323">
        <w:rPr>
          <w:rFonts w:asciiTheme="minorHAnsi" w:hAnsiTheme="minorHAnsi" w:cstheme="minorHAnsi"/>
          <w:sz w:val="22"/>
        </w:rPr>
        <w:t>pkt</w:t>
      </w:r>
      <w:proofErr w:type="spellEnd"/>
      <w:r w:rsidRPr="00847323">
        <w:rPr>
          <w:rFonts w:asciiTheme="minorHAnsi" w:hAnsiTheme="minorHAnsi" w:cstheme="minorHAnsi"/>
          <w:sz w:val="22"/>
        </w:rPr>
        <w:t xml:space="preserve">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 przypadku gdy wniosek o wyjaśnienie treści SWZ nie wpłynął  w terminie, o którym mowa w </w:t>
      </w:r>
      <w:proofErr w:type="spellStart"/>
      <w:r w:rsidRPr="00847323">
        <w:rPr>
          <w:rFonts w:asciiTheme="minorHAnsi" w:hAnsiTheme="minorHAnsi" w:cstheme="minorHAnsi"/>
          <w:sz w:val="22"/>
        </w:rPr>
        <w:t>pkt</w:t>
      </w:r>
      <w:proofErr w:type="spellEnd"/>
      <w:r w:rsidRPr="00847323">
        <w:rPr>
          <w:rFonts w:asciiTheme="minorHAnsi" w:hAnsiTheme="minorHAnsi" w:cstheme="minorHAnsi"/>
          <w:sz w:val="22"/>
        </w:rPr>
        <w:t xml:space="preserve">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rsidR="00153B75" w:rsidRDefault="00153B75">
      <w:pPr>
        <w:spacing w:after="29" w:line="259" w:lineRule="auto"/>
        <w:ind w:left="0" w:right="0" w:firstLine="0"/>
        <w:jc w:val="left"/>
      </w:pPr>
    </w:p>
    <w:p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6A5AB0">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00583B59" w:rsidRPr="00533B02">
        <w:rPr>
          <w:rFonts w:asciiTheme="minorHAnsi" w:hAnsiTheme="minorHAnsi" w:cstheme="minorHAnsi"/>
          <w:b/>
          <w:bCs/>
          <w:sz w:val="22"/>
          <w:u w:val="single"/>
        </w:rPr>
        <w:t>K</w:t>
      </w:r>
      <w:r w:rsidR="00EA7D00" w:rsidRPr="00533B02">
        <w:rPr>
          <w:rFonts w:asciiTheme="minorHAnsi" w:hAnsiTheme="minorHAnsi" w:cstheme="minorHAnsi"/>
          <w:b/>
          <w:bCs/>
          <w:sz w:val="22"/>
          <w:u w:val="single"/>
        </w:rPr>
        <w:t>osztorys ofertowy</w:t>
      </w:r>
      <w:r w:rsidR="00EA7D00" w:rsidRPr="0003727B">
        <w:rPr>
          <w:rFonts w:asciiTheme="minorHAnsi" w:hAnsiTheme="minorHAnsi" w:cstheme="minorHAnsi"/>
          <w:b/>
          <w:bCs/>
          <w:sz w:val="22"/>
        </w:rPr>
        <w:t xml:space="preserve"> </w:t>
      </w:r>
      <w:r w:rsidRPr="00424E27">
        <w:rPr>
          <w:rFonts w:asciiTheme="minorHAnsi" w:hAnsiTheme="minorHAnsi" w:cstheme="minorHAnsi"/>
          <w:sz w:val="22"/>
        </w:rPr>
        <w:t xml:space="preserve">oraz niżej wymienione dokumenty: </w:t>
      </w:r>
    </w:p>
    <w:p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xml:space="preserve">.: </w:t>
      </w:r>
      <w:proofErr w:type="spellStart"/>
      <w:r w:rsidR="00555806" w:rsidRPr="00555806">
        <w:rPr>
          <w:rFonts w:asciiTheme="minorHAnsi" w:hAnsiTheme="minorHAnsi" w:cstheme="minorHAnsi"/>
          <w:sz w:val="22"/>
        </w:rPr>
        <w:t>Dz.U</w:t>
      </w:r>
      <w:proofErr w:type="spellEnd"/>
      <w:r w:rsidR="00555806" w:rsidRPr="00555806">
        <w:rPr>
          <w:rFonts w:asciiTheme="minorHAnsi" w:hAnsiTheme="minorHAnsi" w:cstheme="minorHAnsi"/>
          <w:sz w:val="22"/>
        </w:rPr>
        <w:t>. z 2021 poz. 2070 ze zm.</w:t>
      </w:r>
      <w:r w:rsidRPr="00FF64CE">
        <w:rPr>
          <w:rFonts w:asciiTheme="minorHAnsi" w:hAnsiTheme="minorHAnsi" w:cstheme="minorHAnsi"/>
          <w:sz w:val="22"/>
        </w:rPr>
        <w:t>);</w:t>
      </w:r>
    </w:p>
    <w:p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xml:space="preserve">.: </w:t>
      </w:r>
      <w:proofErr w:type="spellStart"/>
      <w:r w:rsidR="00555806" w:rsidRPr="00555806">
        <w:rPr>
          <w:rFonts w:asciiTheme="minorHAnsi" w:hAnsiTheme="minorHAnsi" w:cstheme="minorHAnsi"/>
          <w:sz w:val="22"/>
        </w:rPr>
        <w:t>Dz.U</w:t>
      </w:r>
      <w:proofErr w:type="spellEnd"/>
      <w:r w:rsidR="00555806" w:rsidRPr="00555806">
        <w:rPr>
          <w:rFonts w:asciiTheme="minorHAnsi" w:hAnsiTheme="minorHAnsi" w:cstheme="minorHAnsi"/>
          <w:sz w:val="22"/>
        </w:rPr>
        <w:t>.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w:t>
      </w:r>
      <w:proofErr w:type="spellStart"/>
      <w:r w:rsidRPr="00A75FEF">
        <w:rPr>
          <w:rFonts w:asciiTheme="minorHAnsi" w:hAnsiTheme="minorHAnsi" w:cstheme="minorHAnsi"/>
          <w:sz w:val="22"/>
        </w:rPr>
        <w:t>pkt</w:t>
      </w:r>
      <w:proofErr w:type="spellEnd"/>
      <w:r w:rsidRPr="00A75FEF">
        <w:rPr>
          <w:rFonts w:asciiTheme="minorHAnsi" w:hAnsiTheme="minorHAnsi" w:cstheme="minorHAnsi"/>
          <w:sz w:val="22"/>
        </w:rPr>
        <w:t xml:space="preserve">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w:t>
      </w:r>
      <w:r w:rsidRPr="00A75FEF">
        <w:rPr>
          <w:rFonts w:asciiTheme="minorHAnsi" w:hAnsiTheme="minorHAnsi" w:cstheme="minorHAnsi"/>
          <w:sz w:val="22"/>
        </w:rPr>
        <w:lastRenderedPageBreak/>
        <w:t xml:space="preserve">reprezentacji Wykonawcy określoną w rejestrze lub innym dokumencie, właściwym dla danej formy organizacyjnej Wykonawcy albo przez upełnomocnionego przedstawiciela Wykonawcy. </w:t>
      </w:r>
    </w:p>
    <w:p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 xml:space="preserve">Podmiotowe środki dowodowe, w tym oświadczenie, o którym mowa w </w:t>
      </w:r>
      <w:proofErr w:type="spellStart"/>
      <w:r w:rsidRPr="00256F61">
        <w:rPr>
          <w:rFonts w:asciiTheme="minorHAnsi" w:hAnsiTheme="minorHAnsi" w:cstheme="minorHAnsi"/>
          <w:sz w:val="22"/>
        </w:rPr>
        <w:t>pkt</w:t>
      </w:r>
      <w:proofErr w:type="spellEnd"/>
      <w:r w:rsidRPr="00256F61">
        <w:rPr>
          <w:rFonts w:asciiTheme="minorHAnsi" w:hAnsiTheme="minorHAnsi" w:cstheme="minorHAnsi"/>
          <w:sz w:val="22"/>
        </w:rPr>
        <w:t xml:space="preserve">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 xml:space="preserve">w przypadku oświadczenia, o którym mowa w </w:t>
      </w:r>
      <w:proofErr w:type="spellStart"/>
      <w:r w:rsidRPr="00256F61">
        <w:rPr>
          <w:rFonts w:asciiTheme="minorHAnsi" w:hAnsiTheme="minorHAnsi" w:cstheme="minorHAnsi"/>
          <w:sz w:val="22"/>
        </w:rPr>
        <w:t>pkt</w:t>
      </w:r>
      <w:proofErr w:type="spellEnd"/>
      <w:r w:rsidRPr="00256F61">
        <w:rPr>
          <w:rFonts w:asciiTheme="minorHAnsi" w:hAnsiTheme="minorHAnsi" w:cstheme="minorHAnsi"/>
          <w:sz w:val="22"/>
        </w:rPr>
        <w:t xml:space="preserve">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w:t>
      </w:r>
      <w:proofErr w:type="spellStart"/>
      <w:r w:rsidRPr="00117E6B">
        <w:rPr>
          <w:rFonts w:asciiTheme="minorHAnsi" w:hAnsiTheme="minorHAnsi" w:cstheme="minorHAnsi"/>
          <w:sz w:val="22"/>
        </w:rPr>
        <w:t>pkt</w:t>
      </w:r>
      <w:proofErr w:type="spellEnd"/>
      <w:r w:rsidRPr="00117E6B">
        <w:rPr>
          <w:rFonts w:asciiTheme="minorHAnsi" w:hAnsiTheme="minorHAnsi" w:cstheme="minorHAnsi"/>
          <w:sz w:val="22"/>
        </w:rPr>
        <w:t xml:space="preserve">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rsidR="00153B75" w:rsidRDefault="00153B75">
      <w:pPr>
        <w:spacing w:after="27" w:line="259" w:lineRule="auto"/>
        <w:ind w:left="0" w:right="0" w:firstLine="0"/>
        <w:jc w:val="left"/>
      </w:pPr>
    </w:p>
    <w:p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Wykonawca składa ofertę. </w:t>
      </w:r>
      <w:r w:rsidR="00660A36" w:rsidRPr="00660A36">
        <w:rPr>
          <w:rFonts w:asciiTheme="minorHAnsi" w:hAnsiTheme="minorHAnsi" w:cstheme="minorHAnsi"/>
          <w:sz w:val="22"/>
        </w:rPr>
        <w:t xml:space="preserve">Cena oferty zostanie wyliczona przez Wykonawcę w oparciu o </w:t>
      </w:r>
      <w:r w:rsidR="00660A36" w:rsidRPr="00660A36">
        <w:rPr>
          <w:rFonts w:asciiTheme="minorHAnsi" w:hAnsiTheme="minorHAnsi" w:cstheme="minorHAnsi"/>
          <w:b/>
          <w:bCs/>
          <w:sz w:val="22"/>
        </w:rPr>
        <w:t>Kosztorys ofertowy</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rsidR="00153B75" w:rsidRDefault="00153B75">
      <w:pPr>
        <w:spacing w:after="27" w:line="259" w:lineRule="auto"/>
        <w:ind w:left="0" w:right="0" w:firstLine="0"/>
        <w:jc w:val="left"/>
      </w:pPr>
    </w:p>
    <w:p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rsidR="00153B75" w:rsidRDefault="00153B75">
      <w:pPr>
        <w:spacing w:after="29" w:line="259" w:lineRule="auto"/>
        <w:ind w:left="427" w:right="0" w:firstLine="0"/>
        <w:jc w:val="left"/>
      </w:pPr>
    </w:p>
    <w:p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rsidR="00153B75" w:rsidRPr="00CE5F4D"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5C759B">
        <w:rPr>
          <w:rFonts w:asciiTheme="minorHAnsi" w:hAnsiTheme="minorHAnsi" w:cstheme="minorHAnsi"/>
          <w:b/>
          <w:bCs/>
          <w:sz w:val="22"/>
        </w:rPr>
        <w:t>23.09</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3112C4" w:rsidRPr="00CE5F4D">
        <w:rPr>
          <w:rFonts w:asciiTheme="minorHAnsi" w:hAnsiTheme="minorHAnsi" w:cstheme="minorHAnsi"/>
          <w:b/>
          <w:sz w:val="22"/>
        </w:rPr>
        <w:t>0</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rsidR="003E26D3" w:rsidRPr="00CE5F4D" w:rsidRDefault="003E26D3">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5C759B">
        <w:rPr>
          <w:rFonts w:asciiTheme="minorHAnsi" w:hAnsiTheme="minorHAnsi" w:cstheme="minorHAnsi"/>
          <w:b/>
          <w:bCs/>
          <w:sz w:val="22"/>
        </w:rPr>
        <w:t>23.09</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3112C4" w:rsidRPr="00CE5F4D">
        <w:rPr>
          <w:rFonts w:asciiTheme="minorHAnsi" w:hAnsiTheme="minorHAnsi" w:cstheme="minorHAnsi"/>
          <w:b/>
          <w:sz w:val="22"/>
        </w:rPr>
        <w:t>0</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Zamawiający nie przewiduje przeprowadzenia publicznej sesji otwarcia ofert wszelkie niezbędne informacje zostaną udostępnione zgodnie z </w:t>
      </w:r>
      <w:proofErr w:type="spellStart"/>
      <w:r w:rsidRPr="00CE5F4D">
        <w:rPr>
          <w:rFonts w:asciiTheme="minorHAnsi" w:hAnsiTheme="minorHAnsi" w:cstheme="minorHAnsi"/>
          <w:bCs/>
          <w:sz w:val="22"/>
        </w:rPr>
        <w:t>pkt</w:t>
      </w:r>
      <w:proofErr w:type="spellEnd"/>
      <w:r w:rsidRPr="00CE5F4D">
        <w:rPr>
          <w:rFonts w:asciiTheme="minorHAnsi" w:hAnsiTheme="minorHAnsi" w:cstheme="minorHAnsi"/>
          <w:bCs/>
          <w:sz w:val="22"/>
        </w:rPr>
        <w:t xml:space="preserve"> 19.4.</w:t>
      </w:r>
    </w:p>
    <w:p w:rsidR="00153B75" w:rsidRPr="00CE5F4D" w:rsidRDefault="00153B75">
      <w:pPr>
        <w:spacing w:after="29" w:line="259" w:lineRule="auto"/>
        <w:ind w:left="1133" w:right="0" w:firstLine="0"/>
        <w:jc w:val="left"/>
      </w:pPr>
    </w:p>
    <w:p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rsidR="00153B75" w:rsidRPr="00CE5F4D"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lastRenderedPageBreak/>
        <w:t>Wykonawca jest związany ofertą od dnia terminu składania ofert</w:t>
      </w:r>
      <w:r w:rsidRPr="00CE5F4D">
        <w:rPr>
          <w:rFonts w:asciiTheme="minorHAnsi" w:hAnsiTheme="minorHAnsi" w:cstheme="minorHAnsi"/>
          <w:b/>
          <w:sz w:val="22"/>
        </w:rPr>
        <w:t xml:space="preserve"> do dnia </w:t>
      </w:r>
      <w:r w:rsidR="005C759B">
        <w:rPr>
          <w:rFonts w:asciiTheme="minorHAnsi" w:hAnsiTheme="minorHAnsi" w:cstheme="minorHAnsi"/>
          <w:b/>
          <w:sz w:val="22"/>
        </w:rPr>
        <w:t>22.10</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w:t>
      </w:r>
      <w:proofErr w:type="spellStart"/>
      <w:r w:rsidRPr="008744B8">
        <w:rPr>
          <w:rFonts w:asciiTheme="minorHAnsi" w:hAnsiTheme="minorHAnsi" w:cstheme="minorHAnsi"/>
          <w:sz w:val="22"/>
        </w:rPr>
        <w:t>pkt</w:t>
      </w:r>
      <w:proofErr w:type="spellEnd"/>
      <w:r w:rsidRPr="008744B8">
        <w:rPr>
          <w:rFonts w:asciiTheme="minorHAnsi" w:hAnsiTheme="minorHAnsi" w:cstheme="minorHAnsi"/>
          <w:sz w:val="22"/>
        </w:rPr>
        <w:t xml:space="preserve"> 20.1., Zamawiający przed upływem terminu związania ofertą zwraca się jednokrotnie do wykonawców o wyrażenie zgody na przedłużenie tego terminu o wskazywany przez niego okres, nie dłuższy niż 30 dni.   </w:t>
      </w:r>
    </w:p>
    <w:p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rsidR="00153B75" w:rsidRDefault="001875D6">
      <w:pPr>
        <w:spacing w:after="27" w:line="259" w:lineRule="auto"/>
        <w:ind w:left="0" w:right="0" w:firstLine="0"/>
        <w:jc w:val="left"/>
      </w:pPr>
      <w:r>
        <w:t xml:space="preserve"> </w:t>
      </w:r>
    </w:p>
    <w:p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3021"/>
        <w:gridCol w:w="3021"/>
      </w:tblGrid>
      <w:tr w:rsidR="008744B8" w:rsidRPr="008744B8" w:rsidTr="008744B8">
        <w:tc>
          <w:tcPr>
            <w:tcW w:w="1465"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rsidTr="008744B8">
        <w:tc>
          <w:tcPr>
            <w:tcW w:w="1465"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rsidTr="008744B8">
        <w:tc>
          <w:tcPr>
            <w:tcW w:w="1465" w:type="dxa"/>
            <w:shd w:val="clear" w:color="auto" w:fill="auto"/>
          </w:tcPr>
          <w:p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rsidR="00153B75" w:rsidRDefault="00153B75">
      <w:pPr>
        <w:spacing w:after="0" w:line="259" w:lineRule="auto"/>
        <w:ind w:left="0" w:right="0" w:firstLine="0"/>
        <w:jc w:val="left"/>
      </w:pPr>
    </w:p>
    <w:p w:rsidR="00153B75" w:rsidRDefault="001875D6">
      <w:pPr>
        <w:spacing w:after="17" w:line="259" w:lineRule="auto"/>
        <w:ind w:left="0" w:right="0" w:firstLine="0"/>
        <w:jc w:val="left"/>
      </w:pPr>
      <w:r>
        <w:t xml:space="preserve"> </w:t>
      </w:r>
    </w:p>
    <w:p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rsidR="008744B8" w:rsidRPr="008744B8" w:rsidRDefault="008744B8" w:rsidP="008744B8">
      <w:pPr>
        <w:spacing w:after="18" w:line="259" w:lineRule="auto"/>
        <w:ind w:left="2434" w:right="337" w:firstLine="0"/>
        <w:rPr>
          <w:rFonts w:asciiTheme="minorHAnsi" w:hAnsiTheme="minorHAnsi" w:cstheme="minorHAnsi"/>
          <w:sz w:val="22"/>
        </w:rPr>
      </w:pPr>
    </w:p>
    <w:p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ml:space="preserve">) x 100 x 60% </w:t>
      </w:r>
      <w:proofErr w:type="spellStart"/>
      <w:r w:rsidRPr="008744B8">
        <w:rPr>
          <w:rFonts w:asciiTheme="minorHAnsi" w:hAnsiTheme="minorHAnsi" w:cstheme="minorHAnsi"/>
          <w:b/>
          <w:sz w:val="22"/>
        </w:rPr>
        <w:t>pkt</w:t>
      </w:r>
      <w:proofErr w:type="spellEnd"/>
    </w:p>
    <w:p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rsidR="00153B75" w:rsidRDefault="00153B75">
      <w:pPr>
        <w:spacing w:after="19" w:line="259" w:lineRule="auto"/>
        <w:ind w:left="0" w:right="0" w:firstLine="0"/>
        <w:jc w:val="left"/>
      </w:pPr>
    </w:p>
    <w:p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rsidR="00153B75" w:rsidRDefault="001875D6" w:rsidP="008744B8">
      <w:pPr>
        <w:ind w:left="698" w:right="337" w:hanging="708"/>
      </w:pPr>
      <w:r>
        <w:t xml:space="preserve"> </w:t>
      </w:r>
    </w:p>
    <w:p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 xml:space="preserve">G = </w:t>
      </w:r>
      <w:proofErr w:type="spellStart"/>
      <w:r w:rsidRPr="008744B8">
        <w:rPr>
          <w:rFonts w:ascii="Calibri" w:eastAsia="Calibri" w:hAnsi="Calibri" w:cs="Times New Roman"/>
          <w:b/>
          <w:color w:val="auto"/>
          <w:sz w:val="22"/>
          <w:lang w:eastAsia="en-US"/>
        </w:rPr>
        <w:t>(G</w:t>
      </w:r>
      <w:proofErr w:type="spellEnd"/>
      <w:r w:rsidRPr="008744B8">
        <w:rPr>
          <w:rFonts w:ascii="Calibri" w:eastAsia="Calibri" w:hAnsi="Calibri" w:cs="Times New Roman"/>
          <w:b/>
          <w:color w:val="auto"/>
          <w:sz w:val="22"/>
          <w:lang w:eastAsia="en-US"/>
        </w:rPr>
        <w:t>b/</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ml:space="preserve">) x 100 x 40% </w:t>
      </w:r>
      <w:proofErr w:type="spellStart"/>
      <w:r w:rsidRPr="008744B8">
        <w:rPr>
          <w:rFonts w:ascii="Calibri" w:eastAsia="Calibri" w:hAnsi="Calibri" w:cs="Times New Roman"/>
          <w:b/>
          <w:color w:val="auto"/>
          <w:sz w:val="22"/>
          <w:lang w:eastAsia="en-US"/>
        </w:rPr>
        <w:t>pkt</w:t>
      </w:r>
      <w:proofErr w:type="spellEnd"/>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lastRenderedPageBreak/>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rsidR="008744B8" w:rsidRPr="008744B8" w:rsidRDefault="008744B8" w:rsidP="008744B8">
      <w:pPr>
        <w:ind w:left="698" w:right="337" w:hanging="708"/>
        <w:rPr>
          <w:rFonts w:asciiTheme="minorHAnsi" w:hAnsiTheme="minorHAnsi" w:cstheme="minorHAnsi"/>
          <w:sz w:val="22"/>
        </w:rPr>
      </w:pPr>
    </w:p>
    <w:p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rsidR="00153B75" w:rsidRDefault="001875D6">
      <w:pPr>
        <w:spacing w:after="37" w:line="259" w:lineRule="auto"/>
        <w:ind w:left="708" w:right="0" w:firstLine="0"/>
        <w:jc w:val="left"/>
      </w:pPr>
      <w:r>
        <w:rPr>
          <w:i/>
          <w:color w:val="2F5496"/>
        </w:rPr>
        <w:t xml:space="preserve"> </w:t>
      </w:r>
    </w:p>
    <w:p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w:t>
      </w:r>
      <w:proofErr w:type="spellStart"/>
      <w:r w:rsidRPr="00BB035F">
        <w:rPr>
          <w:rFonts w:asciiTheme="minorHAnsi" w:hAnsiTheme="minorHAnsi" w:cstheme="minorHAnsi"/>
          <w:sz w:val="22"/>
        </w:rPr>
        <w:t>pkt</w:t>
      </w:r>
      <w:proofErr w:type="spellEnd"/>
      <w:r w:rsidRPr="00BB035F">
        <w:rPr>
          <w:rFonts w:asciiTheme="minorHAnsi" w:hAnsiTheme="minorHAnsi" w:cstheme="minorHAnsi"/>
          <w:sz w:val="22"/>
        </w:rPr>
        <w:t xml:space="preserve"> 23 </w:t>
      </w:r>
      <w:r w:rsidR="009669EF">
        <w:rPr>
          <w:rFonts w:asciiTheme="minorHAnsi" w:hAnsiTheme="minorHAnsi" w:cstheme="minorHAnsi"/>
          <w:sz w:val="22"/>
        </w:rPr>
        <w:t>SWZ</w:t>
      </w:r>
      <w:r w:rsidRPr="00BB035F">
        <w:rPr>
          <w:rFonts w:asciiTheme="minorHAnsi" w:hAnsiTheme="minorHAnsi" w:cstheme="minorHAnsi"/>
          <w:sz w:val="22"/>
        </w:rPr>
        <w:t xml:space="preserve">. </w:t>
      </w:r>
    </w:p>
    <w:p w:rsidR="00153B75" w:rsidRDefault="001875D6">
      <w:pPr>
        <w:spacing w:after="27" w:line="259" w:lineRule="auto"/>
        <w:ind w:left="0" w:right="0" w:firstLine="0"/>
        <w:jc w:val="left"/>
      </w:pPr>
      <w:r>
        <w:rPr>
          <w:b/>
        </w:rPr>
        <w:t xml:space="preserve"> </w:t>
      </w:r>
    </w:p>
    <w:p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rsidR="00EA5931"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Wykonawca </w:t>
      </w:r>
      <w:r w:rsidR="00895874" w:rsidRPr="005E4487">
        <w:rPr>
          <w:rFonts w:asciiTheme="minorHAnsi" w:hAnsiTheme="minorHAnsi" w:cstheme="minorHAnsi"/>
          <w:sz w:val="22"/>
        </w:rPr>
        <w:t>nie</w:t>
      </w:r>
      <w:r w:rsidRPr="005E4487">
        <w:rPr>
          <w:rFonts w:asciiTheme="minorHAnsi" w:hAnsiTheme="minorHAnsi" w:cstheme="minorHAnsi"/>
          <w:sz w:val="22"/>
        </w:rPr>
        <w:t xml:space="preserve"> jest </w:t>
      </w:r>
      <w:r w:rsidR="00895874" w:rsidRPr="005E4487">
        <w:rPr>
          <w:rFonts w:asciiTheme="minorHAnsi" w:hAnsiTheme="minorHAnsi" w:cstheme="minorHAnsi"/>
          <w:sz w:val="22"/>
        </w:rPr>
        <w:t xml:space="preserve">zobowiązany </w:t>
      </w:r>
      <w:r w:rsidRPr="005E4487">
        <w:rPr>
          <w:rFonts w:asciiTheme="minorHAnsi" w:hAnsiTheme="minorHAnsi" w:cstheme="minorHAnsi"/>
          <w:sz w:val="22"/>
        </w:rPr>
        <w:t>do wniesienia zabezpieczenia należytego wykonania umowy</w:t>
      </w:r>
      <w:r w:rsidR="00895874" w:rsidRPr="005E4487">
        <w:rPr>
          <w:rFonts w:asciiTheme="minorHAnsi" w:hAnsiTheme="minorHAnsi" w:cstheme="minorHAnsi"/>
          <w:sz w:val="22"/>
        </w:rPr>
        <w:t>.</w:t>
      </w:r>
      <w:r w:rsidRPr="005E4487">
        <w:rPr>
          <w:rFonts w:asciiTheme="minorHAnsi" w:hAnsiTheme="minorHAnsi" w:cstheme="minorHAnsi"/>
          <w:sz w:val="22"/>
        </w:rPr>
        <w:t xml:space="preserve"> na kwotę stanowiącą 5 % ceny brutto podanej w ofercie w formach określonych w art. 450 ust. 1 ustawy.</w:t>
      </w:r>
    </w:p>
    <w:p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Zamawiający nie wyraża zgody na wniesienie zabezpieczenia w formach przewidzianych w art. 450 ust. 2 ustawy. </w:t>
      </w:r>
    </w:p>
    <w:p w:rsidR="00153B75"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W przypadku wniesienia wadium w pieniądzu Wykonawca może wyrazić zgodę na zaliczenie kwoty wadium na poczet zabezpieczenia.</w:t>
      </w:r>
    </w:p>
    <w:p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Dokument gwarancji (bankowej lub ubezpieczeniowej) musi zawierać nieodwołalną i bezwarunkową gwarancję płatną na pierwsze pisemne żądanie Zamawiającego.</w:t>
      </w:r>
    </w:p>
    <w:p w:rsidR="00B15F7E" w:rsidRPr="005E4487" w:rsidRDefault="00B15F7E"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rsidR="00153B75" w:rsidRDefault="001875D6" w:rsidP="00F604D5">
      <w:pPr>
        <w:tabs>
          <w:tab w:val="center" w:pos="1344"/>
        </w:tabs>
        <w:ind w:left="-10" w:right="0" w:firstLine="0"/>
        <w:jc w:val="left"/>
      </w:pPr>
      <w:r>
        <w:tab/>
      </w:r>
      <w:r>
        <w:tab/>
      </w:r>
      <w:r>
        <w:rPr>
          <w:i/>
          <w:color w:val="2F5496"/>
        </w:rPr>
        <w:t xml:space="preserve"> </w:t>
      </w:r>
    </w:p>
    <w:p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w:t>
      </w:r>
      <w:r w:rsidRPr="00F604D5">
        <w:rPr>
          <w:rFonts w:asciiTheme="minorHAnsi" w:hAnsiTheme="minorHAnsi" w:cstheme="minorHAnsi"/>
          <w:sz w:val="22"/>
        </w:rPr>
        <w:lastRenderedPageBreak/>
        <w:t xml:space="preserve">Dziale IX ustawy. Środki ochrony prawnej wobec ogłoszenia wszczynającego postępowanie o udzielenie zamówienia oraz dokumentów zamówienia  przysługują również organizacjom wpisanym na listę, o której mowa w art. 469 </w:t>
      </w:r>
      <w:proofErr w:type="spellStart"/>
      <w:r w:rsidRPr="00F604D5">
        <w:rPr>
          <w:rFonts w:asciiTheme="minorHAnsi" w:hAnsiTheme="minorHAnsi" w:cstheme="minorHAnsi"/>
          <w:sz w:val="22"/>
        </w:rPr>
        <w:t>pkt</w:t>
      </w:r>
      <w:proofErr w:type="spellEnd"/>
      <w:r w:rsidRPr="00F604D5">
        <w:rPr>
          <w:rFonts w:asciiTheme="minorHAnsi" w:hAnsiTheme="minorHAnsi" w:cstheme="minorHAnsi"/>
          <w:sz w:val="22"/>
        </w:rPr>
        <w:t xml:space="preserve"> 15 ustawy  oraz Rzecznikowi Małych i Średnich Przedsiębiorców. </w:t>
      </w:r>
    </w:p>
    <w:p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rsidR="00153B75" w:rsidRDefault="001875D6">
      <w:pPr>
        <w:spacing w:after="29" w:line="259" w:lineRule="auto"/>
        <w:ind w:left="0" w:right="0" w:firstLine="0"/>
        <w:jc w:val="left"/>
      </w:pPr>
      <w:r>
        <w:rPr>
          <w:b/>
        </w:rPr>
        <w:t xml:space="preserve"> </w:t>
      </w:r>
    </w:p>
    <w:p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rsidR="00153B75" w:rsidRDefault="00153B75">
      <w:pPr>
        <w:spacing w:after="19" w:line="259" w:lineRule="auto"/>
        <w:ind w:left="0" w:right="0" w:firstLine="0"/>
        <w:jc w:val="left"/>
      </w:pPr>
    </w:p>
    <w:p w:rsidR="001D45CE" w:rsidRDefault="001D45CE">
      <w:pPr>
        <w:spacing w:after="17" w:line="259" w:lineRule="auto"/>
        <w:ind w:left="0" w:right="0" w:firstLine="0"/>
        <w:jc w:val="left"/>
      </w:pPr>
    </w:p>
    <w:p w:rsidR="00090D61" w:rsidRDefault="00090D61">
      <w:pPr>
        <w:spacing w:after="17" w:line="259" w:lineRule="auto"/>
        <w:ind w:left="0" w:right="0" w:firstLine="0"/>
        <w:jc w:val="left"/>
      </w:pPr>
    </w:p>
    <w:p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rsidR="00153B75" w:rsidRDefault="00651B6C" w:rsidP="007A7332">
      <w:pPr>
        <w:numPr>
          <w:ilvl w:val="0"/>
          <w:numId w:val="19"/>
        </w:numPr>
        <w:spacing w:after="0" w:line="240" w:lineRule="auto"/>
        <w:ind w:left="567" w:right="0"/>
        <w:jc w:val="left"/>
      </w:pPr>
      <w:r w:rsidRPr="007A7332">
        <w:rPr>
          <w:rFonts w:ascii="Calibri" w:eastAsia="Calibri" w:hAnsi="Calibri" w:cs="Times New Roman"/>
          <w:bCs/>
          <w:color w:val="auto"/>
          <w:sz w:val="22"/>
          <w:lang w:eastAsia="en-US"/>
        </w:rPr>
        <w:t>Wzór zobowiązania do oddania do dyspozycji niezbędnych zasobów na okres korzystania</w:t>
      </w:r>
      <w:r w:rsidRPr="00090D61">
        <w:rPr>
          <w:rFonts w:ascii="Calibri" w:eastAsia="Calibri" w:hAnsi="Calibri" w:cs="Times New Roman"/>
          <w:color w:val="auto"/>
          <w:sz w:val="22"/>
          <w:lang w:eastAsia="en-US"/>
        </w:rPr>
        <w:t xml:space="preserve"> z nich przy wykonywaniu zamówienia;</w:t>
      </w:r>
    </w:p>
    <w:sectPr w:rsidR="00153B75" w:rsidSect="0064402A">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99C" w:rsidRDefault="0000299C">
      <w:pPr>
        <w:spacing w:after="0" w:line="240" w:lineRule="auto"/>
      </w:pPr>
      <w:r>
        <w:separator/>
      </w:r>
    </w:p>
  </w:endnote>
  <w:endnote w:type="continuationSeparator" w:id="0">
    <w:p w:rsidR="0000299C" w:rsidRDefault="00002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6E" w:rsidRDefault="0064402A">
    <w:pPr>
      <w:spacing w:after="0" w:line="259" w:lineRule="auto"/>
      <w:ind w:left="0" w:right="695" w:firstLine="0"/>
      <w:jc w:val="right"/>
    </w:pPr>
    <w:r w:rsidRPr="0064402A">
      <w:fldChar w:fldCharType="begin"/>
    </w:r>
    <w:r w:rsidR="00FF186E">
      <w:instrText xml:space="preserve"> PAGE   \* MERGEFORMAT </w:instrText>
    </w:r>
    <w:r w:rsidRPr="0064402A">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6E" w:rsidRDefault="0064402A">
    <w:pPr>
      <w:spacing w:after="0" w:line="259" w:lineRule="auto"/>
      <w:ind w:left="0" w:right="695" w:firstLine="0"/>
      <w:jc w:val="right"/>
    </w:pPr>
    <w:r w:rsidRPr="0064402A">
      <w:fldChar w:fldCharType="begin"/>
    </w:r>
    <w:r w:rsidR="00FF186E">
      <w:instrText xml:space="preserve"> PAGE   \* MERGEFORMAT </w:instrText>
    </w:r>
    <w:r w:rsidRPr="0064402A">
      <w:fldChar w:fldCharType="separate"/>
    </w:r>
    <w:r w:rsidR="007A7332" w:rsidRPr="007A7332">
      <w:rPr>
        <w:b/>
        <w:noProof/>
        <w:sz w:val="16"/>
      </w:rPr>
      <w:t>6</w:t>
    </w:r>
    <w:r>
      <w:rPr>
        <w:b/>
        <w:sz w:val="16"/>
      </w:rPr>
      <w:fldChar w:fldCharType="end"/>
    </w:r>
    <w:r w:rsidR="00FF186E">
      <w:rPr>
        <w:b/>
        <w:sz w:val="1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6E" w:rsidRDefault="0064402A">
    <w:pPr>
      <w:spacing w:after="0" w:line="259" w:lineRule="auto"/>
      <w:ind w:left="0" w:right="695" w:firstLine="0"/>
      <w:jc w:val="right"/>
    </w:pPr>
    <w:r w:rsidRPr="0064402A">
      <w:fldChar w:fldCharType="begin"/>
    </w:r>
    <w:r w:rsidR="00FF186E">
      <w:instrText xml:space="preserve"> PAGE   \* MERGEFORMAT </w:instrText>
    </w:r>
    <w:r w:rsidRPr="0064402A">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99C" w:rsidRDefault="0000299C">
      <w:pPr>
        <w:spacing w:after="0" w:line="259" w:lineRule="auto"/>
        <w:ind w:left="0" w:right="0" w:firstLine="0"/>
        <w:jc w:val="left"/>
      </w:pPr>
      <w:r>
        <w:separator/>
      </w:r>
    </w:p>
  </w:footnote>
  <w:footnote w:type="continuationSeparator" w:id="0">
    <w:p w:rsidR="0000299C" w:rsidRDefault="0000299C">
      <w:pPr>
        <w:spacing w:after="0" w:line="259" w:lineRule="auto"/>
        <w:ind w:left="0" w:right="0" w:firstLine="0"/>
        <w:jc w:val="left"/>
      </w:pPr>
      <w:r>
        <w:continuationSeparator/>
      </w:r>
    </w:p>
  </w:footnote>
  <w:footnote w:id="1">
    <w:p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nsid w:val="70F66F7C"/>
    <w:multiLevelType w:val="hybridMultilevel"/>
    <w:tmpl w:val="8B8CEEA2"/>
    <w:lvl w:ilvl="0" w:tplc="520CF5D2">
      <w:start w:val="1"/>
      <w:numFmt w:val="decimal"/>
      <w:lvlText w:val="Zał. nr %1 - "/>
      <w:lvlJc w:val="left"/>
      <w:pPr>
        <w:ind w:left="2771"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2"/>
  </w:num>
  <w:num w:numId="5">
    <w:abstractNumId w:val="23"/>
  </w:num>
  <w:num w:numId="6">
    <w:abstractNumId w:val="2"/>
  </w:num>
  <w:num w:numId="7">
    <w:abstractNumId w:val="18"/>
  </w:num>
  <w:num w:numId="8">
    <w:abstractNumId w:val="14"/>
  </w:num>
  <w:num w:numId="9">
    <w:abstractNumId w:val="16"/>
  </w:num>
  <w:num w:numId="10">
    <w:abstractNumId w:val="24"/>
  </w:num>
  <w:num w:numId="11">
    <w:abstractNumId w:val="13"/>
  </w:num>
  <w:num w:numId="12">
    <w:abstractNumId w:val="27"/>
  </w:num>
  <w:num w:numId="13">
    <w:abstractNumId w:val="15"/>
  </w:num>
  <w:num w:numId="14">
    <w:abstractNumId w:val="29"/>
  </w:num>
  <w:num w:numId="15">
    <w:abstractNumId w:val="3"/>
  </w:num>
  <w:num w:numId="16">
    <w:abstractNumId w:val="7"/>
  </w:num>
  <w:num w:numId="17">
    <w:abstractNumId w:val="4"/>
  </w:num>
  <w:num w:numId="18">
    <w:abstractNumId w:val="21"/>
  </w:num>
  <w:num w:numId="19">
    <w:abstractNumId w:val="26"/>
  </w:num>
  <w:num w:numId="20">
    <w:abstractNumId w:val="9"/>
  </w:num>
  <w:num w:numId="21">
    <w:abstractNumId w:val="30"/>
  </w:num>
  <w:num w:numId="22">
    <w:abstractNumId w:val="28"/>
  </w:num>
  <w:num w:numId="23">
    <w:abstractNumId w:val="11"/>
  </w:num>
  <w:num w:numId="24">
    <w:abstractNumId w:val="1"/>
  </w:num>
  <w:num w:numId="25">
    <w:abstractNumId w:val="20"/>
  </w:num>
  <w:num w:numId="26">
    <w:abstractNumId w:val="19"/>
  </w:num>
  <w:num w:numId="27">
    <w:abstractNumId w:val="31"/>
  </w:num>
  <w:num w:numId="28">
    <w:abstractNumId w:val="8"/>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0"/>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53B75"/>
    <w:rsid w:val="00001B8D"/>
    <w:rsid w:val="0000299C"/>
    <w:rsid w:val="00003840"/>
    <w:rsid w:val="00007651"/>
    <w:rsid w:val="00015384"/>
    <w:rsid w:val="0003727B"/>
    <w:rsid w:val="00037543"/>
    <w:rsid w:val="00072CEB"/>
    <w:rsid w:val="00080A3E"/>
    <w:rsid w:val="00081F22"/>
    <w:rsid w:val="00082310"/>
    <w:rsid w:val="00083645"/>
    <w:rsid w:val="00086FB8"/>
    <w:rsid w:val="00090D61"/>
    <w:rsid w:val="000A31E0"/>
    <w:rsid w:val="000B3C92"/>
    <w:rsid w:val="000B606B"/>
    <w:rsid w:val="000C0909"/>
    <w:rsid w:val="000C4231"/>
    <w:rsid w:val="000D4462"/>
    <w:rsid w:val="000E4111"/>
    <w:rsid w:val="000F1A15"/>
    <w:rsid w:val="00101E89"/>
    <w:rsid w:val="00105D41"/>
    <w:rsid w:val="00117E6B"/>
    <w:rsid w:val="001234A8"/>
    <w:rsid w:val="00124111"/>
    <w:rsid w:val="0012476C"/>
    <w:rsid w:val="00131AE5"/>
    <w:rsid w:val="00141B15"/>
    <w:rsid w:val="00147892"/>
    <w:rsid w:val="00147A87"/>
    <w:rsid w:val="00153B75"/>
    <w:rsid w:val="00170C78"/>
    <w:rsid w:val="00171E41"/>
    <w:rsid w:val="001875D6"/>
    <w:rsid w:val="00193676"/>
    <w:rsid w:val="001A468B"/>
    <w:rsid w:val="001D340A"/>
    <w:rsid w:val="001D45CE"/>
    <w:rsid w:val="001E32B2"/>
    <w:rsid w:val="001F484B"/>
    <w:rsid w:val="00206B33"/>
    <w:rsid w:val="002119C8"/>
    <w:rsid w:val="00217884"/>
    <w:rsid w:val="00236601"/>
    <w:rsid w:val="002411A3"/>
    <w:rsid w:val="002474E5"/>
    <w:rsid w:val="00250E41"/>
    <w:rsid w:val="002516B5"/>
    <w:rsid w:val="00256F61"/>
    <w:rsid w:val="00260CC0"/>
    <w:rsid w:val="002618EC"/>
    <w:rsid w:val="00263BDF"/>
    <w:rsid w:val="00276DE4"/>
    <w:rsid w:val="0028089E"/>
    <w:rsid w:val="00280D2E"/>
    <w:rsid w:val="00284608"/>
    <w:rsid w:val="002856BB"/>
    <w:rsid w:val="00285DE8"/>
    <w:rsid w:val="00291C07"/>
    <w:rsid w:val="002A10C3"/>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23E69"/>
    <w:rsid w:val="00340206"/>
    <w:rsid w:val="003531E8"/>
    <w:rsid w:val="003539A5"/>
    <w:rsid w:val="0035613E"/>
    <w:rsid w:val="00360846"/>
    <w:rsid w:val="00363C12"/>
    <w:rsid w:val="003679F4"/>
    <w:rsid w:val="0037162A"/>
    <w:rsid w:val="00390E34"/>
    <w:rsid w:val="00395C7F"/>
    <w:rsid w:val="003967D4"/>
    <w:rsid w:val="003B36A2"/>
    <w:rsid w:val="003B66EF"/>
    <w:rsid w:val="003D1581"/>
    <w:rsid w:val="003E26D3"/>
    <w:rsid w:val="003F71A9"/>
    <w:rsid w:val="00412ED8"/>
    <w:rsid w:val="00413545"/>
    <w:rsid w:val="00424E27"/>
    <w:rsid w:val="00432DB1"/>
    <w:rsid w:val="004418B6"/>
    <w:rsid w:val="004649D4"/>
    <w:rsid w:val="0046732D"/>
    <w:rsid w:val="004678CE"/>
    <w:rsid w:val="00480644"/>
    <w:rsid w:val="00486C25"/>
    <w:rsid w:val="00490E14"/>
    <w:rsid w:val="004A26D4"/>
    <w:rsid w:val="004A6B48"/>
    <w:rsid w:val="004B38E0"/>
    <w:rsid w:val="004D16F3"/>
    <w:rsid w:val="004D6D1C"/>
    <w:rsid w:val="004E2F9E"/>
    <w:rsid w:val="004E6620"/>
    <w:rsid w:val="004F0711"/>
    <w:rsid w:val="005029BC"/>
    <w:rsid w:val="00510580"/>
    <w:rsid w:val="0051065D"/>
    <w:rsid w:val="00511B94"/>
    <w:rsid w:val="00512A34"/>
    <w:rsid w:val="00514270"/>
    <w:rsid w:val="005159AA"/>
    <w:rsid w:val="00517E86"/>
    <w:rsid w:val="005209F7"/>
    <w:rsid w:val="005220B7"/>
    <w:rsid w:val="00525218"/>
    <w:rsid w:val="00533B02"/>
    <w:rsid w:val="00543F37"/>
    <w:rsid w:val="00551206"/>
    <w:rsid w:val="00555806"/>
    <w:rsid w:val="00562011"/>
    <w:rsid w:val="00566D0A"/>
    <w:rsid w:val="00567552"/>
    <w:rsid w:val="00577BF1"/>
    <w:rsid w:val="00583B59"/>
    <w:rsid w:val="005C759B"/>
    <w:rsid w:val="005D0407"/>
    <w:rsid w:val="005D5B61"/>
    <w:rsid w:val="005E17D7"/>
    <w:rsid w:val="005E4487"/>
    <w:rsid w:val="005F3BEF"/>
    <w:rsid w:val="00607AD6"/>
    <w:rsid w:val="00607FE2"/>
    <w:rsid w:val="006107EA"/>
    <w:rsid w:val="00626320"/>
    <w:rsid w:val="0063423B"/>
    <w:rsid w:val="00637140"/>
    <w:rsid w:val="0064402A"/>
    <w:rsid w:val="00651B6C"/>
    <w:rsid w:val="00652D52"/>
    <w:rsid w:val="00660A36"/>
    <w:rsid w:val="00662AA6"/>
    <w:rsid w:val="00675C77"/>
    <w:rsid w:val="0067758D"/>
    <w:rsid w:val="006937D4"/>
    <w:rsid w:val="006961DC"/>
    <w:rsid w:val="006A221F"/>
    <w:rsid w:val="006A23C5"/>
    <w:rsid w:val="006A5AB0"/>
    <w:rsid w:val="006A609F"/>
    <w:rsid w:val="006B177F"/>
    <w:rsid w:val="006C168B"/>
    <w:rsid w:val="006D0593"/>
    <w:rsid w:val="006D1A8B"/>
    <w:rsid w:val="00716F58"/>
    <w:rsid w:val="007237CC"/>
    <w:rsid w:val="007374AE"/>
    <w:rsid w:val="00747990"/>
    <w:rsid w:val="00750AF1"/>
    <w:rsid w:val="00751B3F"/>
    <w:rsid w:val="00763CD2"/>
    <w:rsid w:val="00765946"/>
    <w:rsid w:val="00774EF7"/>
    <w:rsid w:val="0078192B"/>
    <w:rsid w:val="00782D36"/>
    <w:rsid w:val="0079104C"/>
    <w:rsid w:val="007955E1"/>
    <w:rsid w:val="007A48E0"/>
    <w:rsid w:val="007A7332"/>
    <w:rsid w:val="007B06C4"/>
    <w:rsid w:val="007B506E"/>
    <w:rsid w:val="007C559C"/>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76FD4"/>
    <w:rsid w:val="008861F1"/>
    <w:rsid w:val="00895874"/>
    <w:rsid w:val="00896E51"/>
    <w:rsid w:val="008A5125"/>
    <w:rsid w:val="008C096E"/>
    <w:rsid w:val="008D0FDA"/>
    <w:rsid w:val="008D2892"/>
    <w:rsid w:val="008D61AA"/>
    <w:rsid w:val="008E33F9"/>
    <w:rsid w:val="008E3B0C"/>
    <w:rsid w:val="008E4E76"/>
    <w:rsid w:val="008F0EDD"/>
    <w:rsid w:val="008F4259"/>
    <w:rsid w:val="008F498A"/>
    <w:rsid w:val="008F5B4E"/>
    <w:rsid w:val="00916E8F"/>
    <w:rsid w:val="00935663"/>
    <w:rsid w:val="00941904"/>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0353"/>
    <w:rsid w:val="00A30B86"/>
    <w:rsid w:val="00A34CC2"/>
    <w:rsid w:val="00A4155F"/>
    <w:rsid w:val="00A41EB4"/>
    <w:rsid w:val="00A62332"/>
    <w:rsid w:val="00A75FEF"/>
    <w:rsid w:val="00AB56EE"/>
    <w:rsid w:val="00AB7050"/>
    <w:rsid w:val="00AD22FE"/>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1753"/>
    <w:rsid w:val="00B74802"/>
    <w:rsid w:val="00B90B83"/>
    <w:rsid w:val="00B91E1F"/>
    <w:rsid w:val="00B927AA"/>
    <w:rsid w:val="00BA370A"/>
    <w:rsid w:val="00BA398D"/>
    <w:rsid w:val="00BA562B"/>
    <w:rsid w:val="00BA5802"/>
    <w:rsid w:val="00BB035F"/>
    <w:rsid w:val="00BB1432"/>
    <w:rsid w:val="00BB3039"/>
    <w:rsid w:val="00BB5AB0"/>
    <w:rsid w:val="00BB6BF5"/>
    <w:rsid w:val="00BC1EB9"/>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97F3D"/>
    <w:rsid w:val="00CA39D2"/>
    <w:rsid w:val="00CA6381"/>
    <w:rsid w:val="00CA7AB1"/>
    <w:rsid w:val="00CC2C19"/>
    <w:rsid w:val="00CC4155"/>
    <w:rsid w:val="00CC4F8E"/>
    <w:rsid w:val="00CC7275"/>
    <w:rsid w:val="00CE5F4D"/>
    <w:rsid w:val="00CE7678"/>
    <w:rsid w:val="00CF4951"/>
    <w:rsid w:val="00D03FA8"/>
    <w:rsid w:val="00D04437"/>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E03733"/>
    <w:rsid w:val="00E14D64"/>
    <w:rsid w:val="00E171BC"/>
    <w:rsid w:val="00E260E6"/>
    <w:rsid w:val="00E26858"/>
    <w:rsid w:val="00E32717"/>
    <w:rsid w:val="00E359D3"/>
    <w:rsid w:val="00E464A8"/>
    <w:rsid w:val="00E643FA"/>
    <w:rsid w:val="00E72545"/>
    <w:rsid w:val="00E810A6"/>
    <w:rsid w:val="00E92328"/>
    <w:rsid w:val="00EA2A4A"/>
    <w:rsid w:val="00EA5931"/>
    <w:rsid w:val="00EA7D00"/>
    <w:rsid w:val="00EB0E4D"/>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2D4A"/>
    <w:rsid w:val="00FC5297"/>
    <w:rsid w:val="00FF186E"/>
    <w:rsid w:val="00FF390E"/>
    <w:rsid w:val="00FF4986"/>
    <w:rsid w:val="00FF4B16"/>
    <w:rsid w:val="00FF64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402A"/>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64402A"/>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4402A"/>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64402A"/>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4402A"/>
    <w:rPr>
      <w:rFonts w:ascii="Times New Roman" w:eastAsia="Times New Roman" w:hAnsi="Times New Roman" w:cs="Times New Roman"/>
      <w:color w:val="000000"/>
      <w:sz w:val="20"/>
    </w:rPr>
  </w:style>
  <w:style w:type="character" w:customStyle="1" w:styleId="footnotemark">
    <w:name w:val="footnote mark"/>
    <w:hidden/>
    <w:rsid w:val="0064402A"/>
    <w:rPr>
      <w:rFonts w:ascii="Times New Roman" w:eastAsia="Times New Roman" w:hAnsi="Times New Roman" w:cs="Times New Roman"/>
      <w:color w:val="000000"/>
      <w:sz w:val="20"/>
      <w:vertAlign w:val="superscript"/>
    </w:rPr>
  </w:style>
  <w:style w:type="table" w:customStyle="1" w:styleId="TableGrid">
    <w:name w:val="TableGrid"/>
    <w:rsid w:val="0064402A"/>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0C4231"/>
    <w:rPr>
      <w:b/>
      <w:bCs/>
    </w:rPr>
  </w:style>
</w:styles>
</file>

<file path=word/webSettings.xml><?xml version="1.0" encoding="utf-8"?>
<w:webSettings xmlns:r="http://schemas.openxmlformats.org/officeDocument/2006/relationships" xmlns:w="http://schemas.openxmlformats.org/wordprocessingml/2006/main">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E1A1F-214C-43B1-9442-9F91785C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5583</Words>
  <Characters>33498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skosk</cp:lastModifiedBy>
  <cp:revision>131</cp:revision>
  <dcterms:created xsi:type="dcterms:W3CDTF">2021-08-22T19:09:00Z</dcterms:created>
  <dcterms:modified xsi:type="dcterms:W3CDTF">2022-09-09T10:55:00Z</dcterms:modified>
</cp:coreProperties>
</file>